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30D2E" w14:paraId="0E87DA75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ACE2DD" w14:textId="77777777" w:rsidR="00830D2E" w:rsidRDefault="008E675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121CFD09" wp14:editId="7D24028E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D2E" w14:paraId="4B8F133C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D46764" w14:textId="77777777" w:rsidR="00830D2E" w:rsidRDefault="008E6759">
            <w:pPr>
              <w:pStyle w:val="ConsPlusTitlePage0"/>
              <w:jc w:val="center"/>
            </w:pPr>
            <w:r>
              <w:rPr>
                <w:sz w:val="48"/>
              </w:rPr>
              <w:t>Распоряжение ОАО "РЖД" от 30.04.2021 N 981/р</w:t>
            </w:r>
            <w:r>
              <w:rPr>
                <w:sz w:val="48"/>
              </w:rPr>
              <w:br/>
              <w:t>"Об утверждении Порядка комплектования частных образовательных учреждений ОАО "РЖД"</w:t>
            </w:r>
            <w:r>
              <w:rPr>
                <w:sz w:val="48"/>
              </w:rPr>
              <w:br/>
              <w:t>(Вместе с Порядком)</w:t>
            </w:r>
          </w:p>
        </w:tc>
      </w:tr>
      <w:tr w:rsidR="00830D2E" w14:paraId="53E4E7A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E1CF92" w14:textId="77777777" w:rsidR="00830D2E" w:rsidRDefault="008E675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10.08.2023</w:t>
            </w:r>
            <w:r>
              <w:rPr>
                <w:sz w:val="28"/>
              </w:rPr>
              <w:br/>
              <w:t> </w:t>
            </w:r>
          </w:p>
        </w:tc>
      </w:tr>
    </w:tbl>
    <w:p w14:paraId="0F980D26" w14:textId="77777777" w:rsidR="00830D2E" w:rsidRDefault="00830D2E">
      <w:pPr>
        <w:pStyle w:val="ConsPlusNormal0"/>
        <w:sectPr w:rsidR="00830D2E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73D1A9C" w14:textId="77777777" w:rsidR="00830D2E" w:rsidRDefault="00830D2E">
      <w:pPr>
        <w:pStyle w:val="ConsPlusNormal0"/>
        <w:jc w:val="both"/>
        <w:outlineLvl w:val="0"/>
      </w:pPr>
    </w:p>
    <w:p w14:paraId="5E32A82A" w14:textId="77777777" w:rsidR="00830D2E" w:rsidRDefault="008E6759">
      <w:pPr>
        <w:pStyle w:val="ConsPlusTitle0"/>
        <w:jc w:val="center"/>
        <w:outlineLvl w:val="0"/>
      </w:pPr>
      <w:r>
        <w:t>ОАО "РОССИЙСКИЕ ЖЕЛЕЗНЫЕ ДОРОГИ"</w:t>
      </w:r>
    </w:p>
    <w:p w14:paraId="586A36C3" w14:textId="77777777" w:rsidR="00830D2E" w:rsidRDefault="00830D2E">
      <w:pPr>
        <w:pStyle w:val="ConsPlusTitle0"/>
        <w:jc w:val="center"/>
      </w:pPr>
    </w:p>
    <w:p w14:paraId="7DC3B911" w14:textId="77777777" w:rsidR="00830D2E" w:rsidRDefault="008E6759">
      <w:pPr>
        <w:pStyle w:val="ConsPlusTitle0"/>
        <w:jc w:val="center"/>
      </w:pPr>
      <w:r>
        <w:t>РАСПОРЯЖЕНИЕ</w:t>
      </w:r>
    </w:p>
    <w:p w14:paraId="589FC666" w14:textId="77777777" w:rsidR="00830D2E" w:rsidRDefault="008E6759">
      <w:pPr>
        <w:pStyle w:val="ConsPlusTitle0"/>
        <w:jc w:val="center"/>
      </w:pPr>
      <w:r>
        <w:t>от 30 апреля 2021 г. N 981/р</w:t>
      </w:r>
    </w:p>
    <w:p w14:paraId="048B0F66" w14:textId="77777777" w:rsidR="00830D2E" w:rsidRDefault="00830D2E">
      <w:pPr>
        <w:pStyle w:val="ConsPlusTitle0"/>
        <w:jc w:val="center"/>
      </w:pPr>
    </w:p>
    <w:p w14:paraId="65DA7573" w14:textId="77777777" w:rsidR="00830D2E" w:rsidRDefault="008E6759">
      <w:pPr>
        <w:pStyle w:val="ConsPlusTitle0"/>
        <w:jc w:val="center"/>
      </w:pPr>
      <w:r>
        <w:t>ОБ УТВЕРЖДЕНИИ ПОРЯДКА КОМПЛЕКТОВАНИЯ ЧАСТНЫХ ОБРАЗОВАТЕЛЬНЫХ УЧРЕЖДЕНИЙ ОАО "РЖД"</w:t>
      </w:r>
    </w:p>
    <w:p w14:paraId="08D89BDD" w14:textId="77777777" w:rsidR="00830D2E" w:rsidRDefault="00830D2E">
      <w:pPr>
        <w:pStyle w:val="ConsPlusNormal0"/>
        <w:jc w:val="both"/>
      </w:pPr>
    </w:p>
    <w:p w14:paraId="78E03404" w14:textId="77777777" w:rsidR="00830D2E" w:rsidRDefault="008E6759">
      <w:pPr>
        <w:pStyle w:val="ConsPlusNormal0"/>
        <w:ind w:firstLine="540"/>
        <w:jc w:val="both"/>
      </w:pPr>
      <w:r>
        <w:t>В целях упорядочения приема детей в частные образовательные учреждения ОАО "РЖД":</w:t>
      </w:r>
    </w:p>
    <w:p w14:paraId="4C386946" w14:textId="77777777" w:rsidR="00830D2E" w:rsidRDefault="008E6759">
      <w:pPr>
        <w:pStyle w:val="ConsPlusNormal0"/>
        <w:spacing w:before="200"/>
        <w:ind w:firstLine="540"/>
        <w:jc w:val="both"/>
      </w:pPr>
      <w:r>
        <w:t xml:space="preserve">1. Утвердить </w:t>
      </w:r>
      <w:r>
        <w:t xml:space="preserve">и ввести в действие прилагаемый </w:t>
      </w:r>
      <w:hyperlink w:anchor="P22" w:tooltip="ПОРЯДОК">
        <w:r>
          <w:rPr>
            <w:color w:val="0000FF"/>
          </w:rPr>
          <w:t>Порядок</w:t>
        </w:r>
      </w:hyperlink>
      <w:r>
        <w:t xml:space="preserve"> комплектования частных образовательных учреждений ОАО "РЖД".</w:t>
      </w:r>
    </w:p>
    <w:p w14:paraId="2B2B8AF5" w14:textId="77777777" w:rsidR="00830D2E" w:rsidRDefault="008E6759">
      <w:pPr>
        <w:pStyle w:val="ConsPlusNormal0"/>
        <w:spacing w:before="200"/>
        <w:ind w:firstLine="540"/>
        <w:jc w:val="both"/>
      </w:pPr>
      <w:r>
        <w:t>2. Контроль за исполнением настоящего распоряжения возложить на начальника Департамента управления персоналом Сарато</w:t>
      </w:r>
      <w:r>
        <w:t>ва С.Ю.</w:t>
      </w:r>
    </w:p>
    <w:p w14:paraId="407E9B64" w14:textId="77777777" w:rsidR="00830D2E" w:rsidRDefault="00830D2E">
      <w:pPr>
        <w:pStyle w:val="ConsPlusNormal0"/>
        <w:jc w:val="both"/>
      </w:pPr>
    </w:p>
    <w:p w14:paraId="541C229E" w14:textId="77777777" w:rsidR="00830D2E" w:rsidRDefault="008E6759">
      <w:pPr>
        <w:pStyle w:val="ConsPlusNormal0"/>
        <w:jc w:val="right"/>
      </w:pPr>
      <w:r>
        <w:t>Заместитель генерального</w:t>
      </w:r>
    </w:p>
    <w:p w14:paraId="5668F8B0" w14:textId="77777777" w:rsidR="00830D2E" w:rsidRDefault="008E6759">
      <w:pPr>
        <w:pStyle w:val="ConsPlusNormal0"/>
        <w:jc w:val="right"/>
      </w:pPr>
      <w:r>
        <w:t>директора ОАО "РЖД"</w:t>
      </w:r>
    </w:p>
    <w:p w14:paraId="14196A5B" w14:textId="77777777" w:rsidR="00830D2E" w:rsidRDefault="008E6759">
      <w:pPr>
        <w:pStyle w:val="ConsPlusNormal0"/>
        <w:jc w:val="right"/>
      </w:pPr>
      <w:proofErr w:type="spellStart"/>
      <w:r>
        <w:t>Д.С.Шаханов</w:t>
      </w:r>
      <w:proofErr w:type="spellEnd"/>
    </w:p>
    <w:p w14:paraId="2E11E68C" w14:textId="77777777" w:rsidR="00830D2E" w:rsidRDefault="00830D2E">
      <w:pPr>
        <w:pStyle w:val="ConsPlusNormal0"/>
        <w:jc w:val="both"/>
      </w:pPr>
    </w:p>
    <w:p w14:paraId="7FC65941" w14:textId="77777777" w:rsidR="00830D2E" w:rsidRDefault="00830D2E">
      <w:pPr>
        <w:pStyle w:val="ConsPlusNormal0"/>
        <w:jc w:val="both"/>
      </w:pPr>
    </w:p>
    <w:p w14:paraId="775B0EFE" w14:textId="77777777" w:rsidR="00830D2E" w:rsidRDefault="00830D2E">
      <w:pPr>
        <w:pStyle w:val="ConsPlusNormal0"/>
        <w:jc w:val="both"/>
      </w:pPr>
    </w:p>
    <w:p w14:paraId="7B5B1431" w14:textId="77777777" w:rsidR="00830D2E" w:rsidRDefault="008E6759">
      <w:pPr>
        <w:pStyle w:val="ConsPlusNormal0"/>
        <w:jc w:val="right"/>
        <w:outlineLvl w:val="0"/>
      </w:pPr>
      <w:r>
        <w:t>УТВЕРЖДЕН</w:t>
      </w:r>
    </w:p>
    <w:p w14:paraId="7022879F" w14:textId="77777777" w:rsidR="00830D2E" w:rsidRDefault="008E6759">
      <w:pPr>
        <w:pStyle w:val="ConsPlusNormal0"/>
        <w:jc w:val="right"/>
      </w:pPr>
      <w:r>
        <w:t>распоряжением ОАО "РЖД"</w:t>
      </w:r>
    </w:p>
    <w:p w14:paraId="77B9C749" w14:textId="77777777" w:rsidR="00830D2E" w:rsidRDefault="008E6759">
      <w:pPr>
        <w:pStyle w:val="ConsPlusNormal0"/>
        <w:jc w:val="right"/>
      </w:pPr>
      <w:r>
        <w:t>от 30.04.2021 г. N 981/р</w:t>
      </w:r>
    </w:p>
    <w:p w14:paraId="2D1F2458" w14:textId="77777777" w:rsidR="00830D2E" w:rsidRDefault="00830D2E">
      <w:pPr>
        <w:pStyle w:val="ConsPlusNormal0"/>
        <w:jc w:val="both"/>
      </w:pPr>
    </w:p>
    <w:p w14:paraId="1EC2224E" w14:textId="77777777" w:rsidR="00830D2E" w:rsidRDefault="008E6759">
      <w:pPr>
        <w:pStyle w:val="ConsPlusTitle0"/>
        <w:jc w:val="center"/>
      </w:pPr>
      <w:bookmarkStart w:id="0" w:name="P22"/>
      <w:bookmarkEnd w:id="0"/>
      <w:r>
        <w:t>ПОРЯДОК</w:t>
      </w:r>
    </w:p>
    <w:p w14:paraId="18AAD81D" w14:textId="77777777" w:rsidR="00830D2E" w:rsidRDefault="008E6759">
      <w:pPr>
        <w:pStyle w:val="ConsPlusTitle0"/>
        <w:jc w:val="center"/>
      </w:pPr>
      <w:r>
        <w:t>КОМПЛЕКТОВАНИЯ ЧАСТНЫХ ОБРАЗОВАТЕЛЬНЫХ УЧРЕЖДЕНИЙ ОАО "РЖД"</w:t>
      </w:r>
    </w:p>
    <w:p w14:paraId="6D3198D7" w14:textId="77777777" w:rsidR="00830D2E" w:rsidRDefault="00830D2E">
      <w:pPr>
        <w:pStyle w:val="ConsPlusNormal0"/>
        <w:jc w:val="both"/>
      </w:pPr>
    </w:p>
    <w:p w14:paraId="22C154D0" w14:textId="77777777" w:rsidR="00830D2E" w:rsidRDefault="008E6759">
      <w:pPr>
        <w:pStyle w:val="ConsPlusNormal0"/>
        <w:jc w:val="center"/>
        <w:outlineLvl w:val="1"/>
      </w:pPr>
      <w:r>
        <w:t>I. Основные положения</w:t>
      </w:r>
    </w:p>
    <w:p w14:paraId="6DDF67D5" w14:textId="77777777" w:rsidR="00830D2E" w:rsidRDefault="00830D2E">
      <w:pPr>
        <w:pStyle w:val="ConsPlusNormal0"/>
        <w:jc w:val="both"/>
      </w:pPr>
    </w:p>
    <w:p w14:paraId="2E9F4007" w14:textId="77777777" w:rsidR="00830D2E" w:rsidRDefault="008E6759">
      <w:pPr>
        <w:pStyle w:val="ConsPlusNormal0"/>
        <w:ind w:firstLine="540"/>
        <w:jc w:val="both"/>
      </w:pPr>
      <w:r>
        <w:t xml:space="preserve">1. Порядок комплектования частных образовательных учреждений ОАО "РЖД" (далее - Порядок) разработан в соответствии с </w:t>
      </w:r>
      <w:hyperlink r:id="rId9" w:tooltip="Ссылка на КонсультантПлюс">
        <w:r>
          <w:rPr>
            <w:color w:val="0000FF"/>
          </w:rPr>
          <w:t>Федеральным законом</w:t>
        </w:r>
      </w:hyperlink>
      <w:r>
        <w:t xml:space="preserve"> от 29 декабря 2012 г. N 273-ФЗ "Об образовании в Российской Федерации", </w:t>
      </w:r>
      <w:hyperlink r:id="rId10" w:tooltip="Ссылка на КонсультантПлюс">
        <w:r>
          <w:rPr>
            <w:color w:val="0000FF"/>
          </w:rPr>
          <w:t>Порядком</w:t>
        </w:r>
      </w:hyperlink>
      <w:r>
        <w:t xml:space="preserve"> приема на обучение по образовательным программам дошкольного образования, утвержденным приказом Министерством просвещения Российской Федерации от 15 мая 2020 г. N 236, </w:t>
      </w:r>
      <w:hyperlink r:id="rId11" w:tooltip="Ссылка на КонсультантПлюс">
        <w:r>
          <w:rPr>
            <w:color w:val="0000FF"/>
          </w:rPr>
          <w:t>Порядком</w:t>
        </w:r>
      </w:hyperlink>
      <w:r>
        <w:t xml:space="preserve"> приема на обучение по образовательным программам начального </w:t>
      </w:r>
      <w:r>
        <w:t>общего, основного общего и среднего общего образования, утвержденным приказом Министерством просвещения Российской Федерации от 2 сентября 2020 г. N 458.</w:t>
      </w:r>
    </w:p>
    <w:p w14:paraId="2E682AE1" w14:textId="77777777" w:rsidR="00830D2E" w:rsidRDefault="008E6759">
      <w:pPr>
        <w:pStyle w:val="ConsPlusNormal0"/>
        <w:spacing w:before="200"/>
        <w:ind w:firstLine="540"/>
        <w:jc w:val="both"/>
      </w:pPr>
      <w:r>
        <w:t>2. Порядок определяет правила комплектования частных образовательных учреждений ОАО "РЖД" (далее - учр</w:t>
      </w:r>
      <w:r>
        <w:t>еждения).</w:t>
      </w:r>
    </w:p>
    <w:p w14:paraId="6D41C783" w14:textId="77777777" w:rsidR="00830D2E" w:rsidRDefault="008E6759">
      <w:pPr>
        <w:pStyle w:val="ConsPlusNormal0"/>
        <w:spacing w:before="200"/>
        <w:ind w:firstLine="540"/>
        <w:jc w:val="both"/>
      </w:pPr>
      <w:r>
        <w:t>3. Комплектование учреждений производится в соответствии с плановыми заданиями по комплектованию учреждений на новый учебный год, которые ежегодно до 1 июня утверждаются Департаментом управления персоналом (далее - плановые задания) и формируются</w:t>
      </w:r>
      <w:r>
        <w:t xml:space="preserve"> учреждением в Единой корпоративной автоматизированной системе учета трудовых ресурсов (далее - ЕКАСУТР).</w:t>
      </w:r>
    </w:p>
    <w:p w14:paraId="0F8FDB43" w14:textId="77777777" w:rsidR="00830D2E" w:rsidRDefault="008E6759">
      <w:pPr>
        <w:pStyle w:val="ConsPlusNormal0"/>
        <w:spacing w:before="200"/>
        <w:ind w:firstLine="540"/>
        <w:jc w:val="both"/>
      </w:pPr>
      <w:r>
        <w:t>4. В плановых заданиях устанавливаются количество, направленность (профиль) групп (классов), предельная их наполняемость и длительность их работы в пр</w:t>
      </w:r>
      <w:r>
        <w:t>еделах, установленных санитарно-эпидемиологическими требованиями к работе соответствующих учреждений.</w:t>
      </w:r>
    </w:p>
    <w:p w14:paraId="1CDB57C2" w14:textId="77777777" w:rsidR="00830D2E" w:rsidRDefault="008E6759">
      <w:pPr>
        <w:pStyle w:val="ConsPlusNormal0"/>
        <w:spacing w:before="200"/>
        <w:ind w:firstLine="540"/>
        <w:jc w:val="both"/>
      </w:pPr>
      <w:r>
        <w:t>5. Учреждениями ежегодно на 1 апреля и 1 октября формируется в ЕКАСУТР отчет о выполнении плановых заданий в учебном году.</w:t>
      </w:r>
    </w:p>
    <w:p w14:paraId="25C26CB8" w14:textId="77777777" w:rsidR="00830D2E" w:rsidRDefault="008E6759">
      <w:pPr>
        <w:pStyle w:val="ConsPlusNormal0"/>
        <w:spacing w:before="200"/>
        <w:ind w:firstLine="540"/>
        <w:jc w:val="both"/>
      </w:pPr>
      <w:r>
        <w:t>6. Департаментом управления пер</w:t>
      </w:r>
      <w:r>
        <w:t>соналом ежегодно на 15 апреля и 15 октября формируются в ЕКАСУТР отчеты по полигонам железных дорог о выполнении учреждениями плановых заданий в учебном году.</w:t>
      </w:r>
    </w:p>
    <w:p w14:paraId="2ED18E02" w14:textId="77777777" w:rsidR="00830D2E" w:rsidRDefault="00830D2E">
      <w:pPr>
        <w:pStyle w:val="ConsPlusNormal0"/>
        <w:jc w:val="both"/>
      </w:pPr>
    </w:p>
    <w:p w14:paraId="3841C149" w14:textId="77777777" w:rsidR="00830D2E" w:rsidRDefault="008E6759">
      <w:pPr>
        <w:pStyle w:val="ConsPlusNormal0"/>
        <w:jc w:val="center"/>
        <w:outlineLvl w:val="1"/>
      </w:pPr>
      <w:r>
        <w:t>II</w:t>
      </w:r>
      <w:r>
        <w:rPr>
          <w:b/>
        </w:rPr>
        <w:t>.</w:t>
      </w:r>
      <w:r>
        <w:t xml:space="preserve"> Порядок подачи заявлений</w:t>
      </w:r>
    </w:p>
    <w:p w14:paraId="4DA0F033" w14:textId="77777777" w:rsidR="00830D2E" w:rsidRDefault="00830D2E">
      <w:pPr>
        <w:pStyle w:val="ConsPlusNormal0"/>
        <w:jc w:val="both"/>
      </w:pPr>
    </w:p>
    <w:p w14:paraId="322BB6D6" w14:textId="77777777" w:rsidR="00830D2E" w:rsidRDefault="008E6759">
      <w:pPr>
        <w:pStyle w:val="ConsPlusNormal0"/>
        <w:ind w:firstLine="540"/>
        <w:jc w:val="both"/>
      </w:pPr>
      <w:r>
        <w:t xml:space="preserve">7. Для постановки на очередь (приема) ребенка в учреждение родители (законные представители) подают в учреждение заявление (форма заявления согласно </w:t>
      </w:r>
      <w:hyperlink w:anchor="P98" w:tooltip="Приложение N 1">
        <w:r>
          <w:rPr>
            <w:color w:val="0000FF"/>
          </w:rPr>
          <w:t>приложению N 1</w:t>
        </w:r>
      </w:hyperlink>
      <w:r>
        <w:t xml:space="preserve">, предъявляют документы согласно </w:t>
      </w:r>
      <w:hyperlink w:anchor="P179" w:tooltip="Приложение N 2">
        <w:r>
          <w:rPr>
            <w:color w:val="0000FF"/>
          </w:rPr>
          <w:t>приложению N 2</w:t>
        </w:r>
      </w:hyperlink>
      <w:r>
        <w:t>).</w:t>
      </w:r>
    </w:p>
    <w:p w14:paraId="5211EF35" w14:textId="77777777" w:rsidR="00830D2E" w:rsidRDefault="008E6759">
      <w:pPr>
        <w:pStyle w:val="ConsPlusNormal0"/>
        <w:spacing w:before="200"/>
        <w:ind w:firstLine="540"/>
        <w:jc w:val="both"/>
      </w:pPr>
      <w:r>
        <w:t>8. В заявлении родителями (законными представителями) ребенка дополнительно указываются сведения о наличии права на установление льгот, в том числе и по плате за содержание воспитанников, учащихся в учрежде</w:t>
      </w:r>
      <w:r>
        <w:t>нии (при необходимости).</w:t>
      </w:r>
    </w:p>
    <w:p w14:paraId="15129854" w14:textId="77777777" w:rsidR="00830D2E" w:rsidRDefault="008E6759">
      <w:pPr>
        <w:pStyle w:val="ConsPlusNormal0"/>
        <w:spacing w:before="200"/>
        <w:ind w:firstLine="540"/>
        <w:jc w:val="both"/>
      </w:pPr>
      <w:r>
        <w:t>9.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14:paraId="056A7A5A" w14:textId="77777777" w:rsidR="00830D2E" w:rsidRDefault="008E6759">
      <w:pPr>
        <w:pStyle w:val="ConsPlusNormal0"/>
        <w:spacing w:before="200"/>
        <w:ind w:firstLine="540"/>
        <w:jc w:val="both"/>
      </w:pPr>
      <w:r>
        <w:t>10. Заявление о приеме в учреждение и копии документов регистр</w:t>
      </w:r>
      <w:r>
        <w:t xml:space="preserve">ируются директором или заведующим учреждением (далее - руководитель) или уполномоченным им должностным лицом, ответственным за прием документов, в журнале приема заявлений о приеме в учреждение, которая ведется по форме согласно </w:t>
      </w:r>
      <w:hyperlink w:anchor="P197" w:tooltip="Приложение N 3">
        <w:r>
          <w:rPr>
            <w:color w:val="0000FF"/>
          </w:rPr>
          <w:t>приложению N 3</w:t>
        </w:r>
      </w:hyperlink>
      <w:r>
        <w:t>. Листы журнала приема заявлений нумеруются, прошиваются и скрепляются печатью учреждения.</w:t>
      </w:r>
    </w:p>
    <w:p w14:paraId="60E48C23" w14:textId="77777777" w:rsidR="00830D2E" w:rsidRDefault="008E6759">
      <w:pPr>
        <w:pStyle w:val="ConsPlusNormal0"/>
        <w:spacing w:before="200"/>
        <w:ind w:firstLine="540"/>
        <w:jc w:val="both"/>
      </w:pPr>
      <w:r>
        <w:t>11. После регистрации заявления родителю (законному представителю) ребенка выдается документ, заверенный подписью должностного лица</w:t>
      </w:r>
      <w:r>
        <w:t xml:space="preserve"> учреждения,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3AE0F275" w14:textId="77777777" w:rsidR="00830D2E" w:rsidRDefault="008E6759">
      <w:pPr>
        <w:pStyle w:val="ConsPlusNormal0"/>
        <w:spacing w:before="200"/>
        <w:ind w:firstLine="540"/>
        <w:jc w:val="both"/>
      </w:pPr>
      <w:r>
        <w:t>12. Примерная форма заявления размещается учреждением на информационном стенде и официальном сайте учреждения в сети</w:t>
      </w:r>
      <w:r>
        <w:t xml:space="preserve"> Интернет.</w:t>
      </w:r>
    </w:p>
    <w:p w14:paraId="62C240E1" w14:textId="77777777" w:rsidR="00830D2E" w:rsidRDefault="008E6759">
      <w:pPr>
        <w:pStyle w:val="ConsPlusNormal0"/>
        <w:spacing w:before="200"/>
        <w:ind w:firstLine="540"/>
        <w:jc w:val="both"/>
      </w:pPr>
      <w:r>
        <w:t>13. При приеме ребенка в учреждение руководитель обязан ознакомить родителей (законных представителей) с уставом учреждения, лицензией на осуществление образовательной деятельности, с образовательными программами и другими документами, регламент</w:t>
      </w:r>
      <w:r>
        <w:t>ирующими организацию и осуществление образовательной деятельности, права и обязанности воспитанников, учащихся.</w:t>
      </w:r>
    </w:p>
    <w:p w14:paraId="513FD16D" w14:textId="77777777" w:rsidR="00830D2E" w:rsidRDefault="008E6759">
      <w:pPr>
        <w:pStyle w:val="ConsPlusNormal0"/>
        <w:spacing w:before="200"/>
        <w:ind w:firstLine="540"/>
        <w:jc w:val="both"/>
      </w:pPr>
      <w:r>
        <w:t>14. В заявлении о приеме ребенка в учреждение ставится личная подпись родителей (законных представителей) об ознакомлении с указанными документа</w:t>
      </w:r>
      <w:r>
        <w:t>ми, а также о согласии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14:paraId="18522CB3" w14:textId="77777777" w:rsidR="00830D2E" w:rsidRDefault="008E6759">
      <w:pPr>
        <w:pStyle w:val="ConsPlusNormal0"/>
        <w:spacing w:before="200"/>
        <w:ind w:firstLine="540"/>
        <w:jc w:val="both"/>
      </w:pPr>
      <w:r>
        <w:t>15. На каждого ребенка или поступающего, принятого в учреждение, формируется личное дело, в котором хр</w:t>
      </w:r>
      <w:r>
        <w:t>анятся заявление о приеме на обучение и все представленные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14:paraId="23898A4C" w14:textId="77777777" w:rsidR="00830D2E" w:rsidRDefault="008E6759">
      <w:pPr>
        <w:pStyle w:val="ConsPlusNormal0"/>
        <w:spacing w:before="200"/>
        <w:ind w:firstLine="540"/>
        <w:jc w:val="both"/>
      </w:pPr>
      <w:r>
        <w:t>16. Копии предъявляемых при приеме документов хранятся в учреждении в течение периода обучени</w:t>
      </w:r>
      <w:r>
        <w:t>я ребенка.</w:t>
      </w:r>
    </w:p>
    <w:p w14:paraId="6E8B5315" w14:textId="77777777" w:rsidR="00830D2E" w:rsidRDefault="008E6759">
      <w:pPr>
        <w:pStyle w:val="ConsPlusNormal0"/>
        <w:spacing w:before="200"/>
        <w:ind w:firstLine="540"/>
        <w:jc w:val="both"/>
      </w:pPr>
      <w:r>
        <w:t>17. Прием на обучение по основным общеобразовательным программам осуществляется по личному заявлению родителя (законного представителя) ребенка, не получившего дошкольного, основного общего образования или не достигшего восемнадцати лет.</w:t>
      </w:r>
    </w:p>
    <w:p w14:paraId="71FF45C9" w14:textId="77777777" w:rsidR="00830D2E" w:rsidRDefault="008E6759">
      <w:pPr>
        <w:pStyle w:val="ConsPlusNormal0"/>
        <w:spacing w:before="200"/>
        <w:ind w:firstLine="540"/>
        <w:jc w:val="both"/>
      </w:pPr>
      <w:r>
        <w:t>18. При</w:t>
      </w:r>
      <w:r>
        <w:t xml:space="preserve">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</w:t>
      </w:r>
      <w:r>
        <w:t>а как родного языка, государственных языков республик Российской Федерации осуществляется по заявлениям родителей (законных представителей) детей.</w:t>
      </w:r>
    </w:p>
    <w:p w14:paraId="69252548" w14:textId="77777777" w:rsidR="00830D2E" w:rsidRDefault="008E6759">
      <w:pPr>
        <w:pStyle w:val="ConsPlusNormal0"/>
        <w:spacing w:before="200"/>
        <w:ind w:firstLine="540"/>
        <w:jc w:val="both"/>
      </w:pPr>
      <w:r>
        <w:t>19. С целью проведения организованного приема детей в первый класс учреждение размещает на информационном сте</w:t>
      </w:r>
      <w:r>
        <w:t>нде, на официальном сайте в сети Интернет, в средствах массовой информации (в том числе электронных) информацию о количестве мест в первых классах не позднее 1 апреля текущего года.</w:t>
      </w:r>
    </w:p>
    <w:p w14:paraId="51141F56" w14:textId="77777777" w:rsidR="00830D2E" w:rsidRDefault="008E6759">
      <w:pPr>
        <w:pStyle w:val="ConsPlusNormal0"/>
        <w:spacing w:before="200"/>
        <w:ind w:firstLine="540"/>
        <w:jc w:val="both"/>
      </w:pPr>
      <w:r>
        <w:lastRenderedPageBreak/>
        <w:t>20. Прием заявлений в первый класс начинается 1 апреля и завершается 30 ию</w:t>
      </w:r>
      <w:r>
        <w:t>ня текущего года.</w:t>
      </w:r>
    </w:p>
    <w:p w14:paraId="0C02FA77" w14:textId="77777777" w:rsidR="00830D2E" w:rsidRDefault="008E6759">
      <w:pPr>
        <w:pStyle w:val="ConsPlusNormal0"/>
        <w:spacing w:before="200"/>
        <w:ind w:firstLine="540"/>
        <w:jc w:val="both"/>
      </w:pPr>
      <w:r>
        <w:t>21. Зачисление в общеобразовательное учреждение оформляется распорядительным актом в течение 3 рабочих дней после завершения приема заявлений о приеме на обучение в первый класс.</w:t>
      </w:r>
    </w:p>
    <w:p w14:paraId="694F60FF" w14:textId="77777777" w:rsidR="00830D2E" w:rsidRDefault="008E6759">
      <w:pPr>
        <w:pStyle w:val="ConsPlusNormal0"/>
        <w:spacing w:before="200"/>
        <w:ind w:firstLine="540"/>
        <w:jc w:val="both"/>
      </w:pPr>
      <w:r>
        <w:t>22. Дополнительный прием заявлений о приеме на обучение в п</w:t>
      </w:r>
      <w:r>
        <w:t>ервый класс продолжается до момента заполнения свободных мест, но не позднее 5 сентября текущего года.</w:t>
      </w:r>
    </w:p>
    <w:p w14:paraId="25491890" w14:textId="77777777" w:rsidR="00830D2E" w:rsidRDefault="00830D2E">
      <w:pPr>
        <w:pStyle w:val="ConsPlusNormal0"/>
        <w:jc w:val="both"/>
      </w:pPr>
    </w:p>
    <w:p w14:paraId="004024CF" w14:textId="77777777" w:rsidR="00830D2E" w:rsidRDefault="008E6759">
      <w:pPr>
        <w:pStyle w:val="ConsPlusNormal0"/>
        <w:jc w:val="center"/>
        <w:outlineLvl w:val="1"/>
      </w:pPr>
      <w:r>
        <w:t>III. Порядок предоставления мест в учреждении</w:t>
      </w:r>
    </w:p>
    <w:p w14:paraId="37D0BA2B" w14:textId="77777777" w:rsidR="00830D2E" w:rsidRDefault="00830D2E">
      <w:pPr>
        <w:pStyle w:val="ConsPlusNormal0"/>
        <w:jc w:val="both"/>
      </w:pPr>
    </w:p>
    <w:p w14:paraId="5D82DA77" w14:textId="77777777" w:rsidR="00830D2E" w:rsidRDefault="008E6759">
      <w:pPr>
        <w:pStyle w:val="ConsPlusNormal0"/>
        <w:ind w:firstLine="540"/>
        <w:jc w:val="both"/>
      </w:pPr>
      <w:r>
        <w:t>23. Руководители учреждений осуществляют прием детей в учреждение при наличии вакантных мест в течение вс</w:t>
      </w:r>
      <w:r>
        <w:t>его календарного года.</w:t>
      </w:r>
    </w:p>
    <w:p w14:paraId="0003DD1A" w14:textId="77777777" w:rsidR="00830D2E" w:rsidRDefault="008E6759">
      <w:pPr>
        <w:pStyle w:val="ConsPlusNormal0"/>
        <w:spacing w:before="200"/>
        <w:ind w:firstLine="540"/>
        <w:jc w:val="both"/>
      </w:pPr>
      <w:r>
        <w:t>24. Во внеочередном порядке предоставляются места в дошкольных учреждениях и общеобразовательных учреждениях, имеющих интернат:</w:t>
      </w:r>
    </w:p>
    <w:p w14:paraId="2F45E811" w14:textId="77777777" w:rsidR="00830D2E" w:rsidRDefault="008E6759">
      <w:pPr>
        <w:pStyle w:val="ConsPlusNormal0"/>
        <w:spacing w:before="200"/>
        <w:ind w:firstLine="540"/>
        <w:jc w:val="both"/>
      </w:pPr>
      <w:r>
        <w:t xml:space="preserve">детям, указанным в </w:t>
      </w:r>
      <w:hyperlink r:id="rId12" w:tooltip="Ссылка на КонсультантПлюс">
        <w:r>
          <w:rPr>
            <w:color w:val="0000FF"/>
          </w:rPr>
          <w:t>пункте 5</w:t>
        </w:r>
      </w:hyperlink>
      <w:r>
        <w:t xml:space="preserve"> статьи 44 Закона Российской Федерации от 17 января 1992 г. N 2202-1 "О прокуратуре Российской Федерации";</w:t>
      </w:r>
    </w:p>
    <w:p w14:paraId="27E4A1CE" w14:textId="77777777" w:rsidR="00830D2E" w:rsidRDefault="008E6759">
      <w:pPr>
        <w:pStyle w:val="ConsPlusNormal0"/>
        <w:spacing w:before="200"/>
        <w:ind w:firstLine="540"/>
        <w:jc w:val="both"/>
      </w:pPr>
      <w:r>
        <w:t xml:space="preserve">детям, указанным в </w:t>
      </w:r>
      <w:hyperlink r:id="rId13" w:tooltip="Ссылка на КонсультантПлюс">
        <w:r>
          <w:rPr>
            <w:color w:val="0000FF"/>
          </w:rPr>
          <w:t>пункте 3</w:t>
        </w:r>
      </w:hyperlink>
      <w:r>
        <w:t xml:space="preserve"> статьи 19 Закона Российской Федерации от 26 июня 1992 г. N 3132-1 "О стат</w:t>
      </w:r>
      <w:r>
        <w:t>усе судей в Российской Федерации;</w:t>
      </w:r>
    </w:p>
    <w:p w14:paraId="09202408" w14:textId="77777777" w:rsidR="00830D2E" w:rsidRDefault="008E6759">
      <w:pPr>
        <w:pStyle w:val="ConsPlusNormal0"/>
        <w:spacing w:before="200"/>
        <w:ind w:firstLine="540"/>
        <w:jc w:val="both"/>
      </w:pPr>
      <w:r>
        <w:t xml:space="preserve">детям, указанным в </w:t>
      </w:r>
      <w:hyperlink r:id="rId14" w:tooltip="Ссылка на КонсультантПлюс">
        <w:r>
          <w:rPr>
            <w:color w:val="0000FF"/>
          </w:rPr>
          <w:t>части 25</w:t>
        </w:r>
      </w:hyperlink>
      <w:r>
        <w:t xml:space="preserve"> стать</w:t>
      </w:r>
      <w:r>
        <w:t>и 35 Федерального закона от 28 декабря 2010 г. N 403-ФЗ "О Следственном комитете Российской Федерации".</w:t>
      </w:r>
    </w:p>
    <w:p w14:paraId="31130DFA" w14:textId="77777777" w:rsidR="00830D2E" w:rsidRDefault="008E6759">
      <w:pPr>
        <w:pStyle w:val="ConsPlusNormal0"/>
        <w:spacing w:before="200"/>
        <w:ind w:firstLine="540"/>
        <w:jc w:val="both"/>
      </w:pPr>
      <w:r>
        <w:t xml:space="preserve">25. В первоочередном порядке предоставляются места в учреждениях детям, указанным в </w:t>
      </w:r>
      <w:hyperlink r:id="rId15" w:tooltip="Ссылка на КонсультантПлюс">
        <w:r>
          <w:rPr>
            <w:color w:val="0000FF"/>
          </w:rPr>
          <w:t>части 6</w:t>
        </w:r>
      </w:hyperlink>
      <w:r>
        <w:t xml:space="preserve"> статьи 46 Федерального закона от 7 февраля 2011 г. N 3-ФЗ "О полиции", детям сотрудников органов внутренних дел, не являющихся </w:t>
      </w:r>
      <w:r>
        <w:t xml:space="preserve">сотрудниками полиции, и детям, указанным в </w:t>
      </w:r>
      <w:hyperlink r:id="rId16" w:tooltip="Ссылка на КонсультантПлюс">
        <w:r>
          <w:rPr>
            <w:color w:val="0000FF"/>
          </w:rPr>
          <w:t>части 14</w:t>
        </w:r>
      </w:hyperlink>
      <w:r>
        <w:t xml:space="preserve"> статьи 3 Федераль</w:t>
      </w:r>
      <w:r>
        <w:t>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14:paraId="430C0174" w14:textId="77777777" w:rsidR="00830D2E" w:rsidRDefault="008E6759">
      <w:pPr>
        <w:pStyle w:val="ConsPlusNormal0"/>
        <w:spacing w:before="200"/>
        <w:ind w:firstLine="540"/>
        <w:jc w:val="both"/>
      </w:pPr>
      <w:r>
        <w:t>26. Проживающие в одной семье и имеющие общее место житель</w:t>
      </w:r>
      <w:r>
        <w:t>ства дети имеют право преимущественного приема на обучение в учреждения, в которых обучаются их братья и (или) сестры.</w:t>
      </w:r>
    </w:p>
    <w:p w14:paraId="3EA0A83A" w14:textId="77777777" w:rsidR="00830D2E" w:rsidRDefault="008E6759">
      <w:pPr>
        <w:pStyle w:val="ConsPlusNormal0"/>
        <w:spacing w:before="200"/>
        <w:ind w:firstLine="540"/>
        <w:jc w:val="both"/>
      </w:pPr>
      <w:r>
        <w:t>27. Дети с ограниченными возможностями здоровья принимаются на обучение по адаптированной образовательной программе дошкольного, начального общего, основного общего и среднего общего образования только с согласия их родителей (законных представителей) и на</w:t>
      </w:r>
      <w:r>
        <w:t xml:space="preserve"> основании рекомендаций психолого-медико-педагогической комиссии.</w:t>
      </w:r>
    </w:p>
    <w:p w14:paraId="34629C93" w14:textId="77777777" w:rsidR="00830D2E" w:rsidRDefault="008E6759">
      <w:pPr>
        <w:pStyle w:val="ConsPlusNormal0"/>
        <w:spacing w:before="200"/>
        <w:ind w:firstLine="540"/>
        <w:jc w:val="both"/>
      </w:pPr>
      <w:r>
        <w:t>28.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14:paraId="461D95A2" w14:textId="77777777" w:rsidR="00830D2E" w:rsidRDefault="008E6759">
      <w:pPr>
        <w:pStyle w:val="ConsPlusNormal0"/>
        <w:spacing w:before="200"/>
        <w:ind w:firstLine="540"/>
        <w:jc w:val="both"/>
      </w:pPr>
      <w:r>
        <w:t>29. Получение начально</w:t>
      </w:r>
      <w:r>
        <w:t>го общего образования в общеобразовательных учреждениях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</w:t>
      </w:r>
      <w:r>
        <w:t>ых представителей) детей учредитель общеобразовательного учреждения вправе разрешить прием детей в общеобразовательное учреждение на обучение по образовательным программам начального общего образования в более раннем или более позднем возрасте.</w:t>
      </w:r>
    </w:p>
    <w:p w14:paraId="780246B5" w14:textId="77777777" w:rsidR="00830D2E" w:rsidRDefault="00830D2E">
      <w:pPr>
        <w:pStyle w:val="ConsPlusNormal0"/>
        <w:jc w:val="both"/>
      </w:pPr>
    </w:p>
    <w:p w14:paraId="0A5F8C50" w14:textId="77777777" w:rsidR="00830D2E" w:rsidRDefault="008E6759">
      <w:pPr>
        <w:pStyle w:val="ConsPlusNormal0"/>
        <w:jc w:val="center"/>
        <w:outlineLvl w:val="1"/>
      </w:pPr>
      <w:r>
        <w:t>IV. Компле</w:t>
      </w:r>
      <w:r>
        <w:t>ктование учреждений</w:t>
      </w:r>
    </w:p>
    <w:p w14:paraId="0E968499" w14:textId="77777777" w:rsidR="00830D2E" w:rsidRDefault="00830D2E">
      <w:pPr>
        <w:pStyle w:val="ConsPlusNormal0"/>
        <w:jc w:val="both"/>
      </w:pPr>
    </w:p>
    <w:p w14:paraId="3F69A983" w14:textId="77777777" w:rsidR="00830D2E" w:rsidRDefault="008E6759">
      <w:pPr>
        <w:pStyle w:val="ConsPlusNormal0"/>
        <w:ind w:firstLine="540"/>
        <w:jc w:val="both"/>
      </w:pPr>
      <w:r>
        <w:t>30. В службе управления персоналом железных дорог (далее - служба управления персоналом) под председательством заместителя начальника службы управления персоналом железных дорог образуется комиссия по комплектованию учреждений (далее -</w:t>
      </w:r>
      <w:r>
        <w:t xml:space="preserve"> комиссия), в состав которой включаются специалисты службы управления персоналом, руководители учреждений, представители профсоюзной организации железной дороги.</w:t>
      </w:r>
    </w:p>
    <w:p w14:paraId="5398EED0" w14:textId="77777777" w:rsidR="00830D2E" w:rsidRDefault="008E6759">
      <w:pPr>
        <w:pStyle w:val="ConsPlusNormal0"/>
        <w:spacing w:before="200"/>
        <w:ind w:firstLine="540"/>
        <w:jc w:val="both"/>
      </w:pPr>
      <w:r>
        <w:lastRenderedPageBreak/>
        <w:t xml:space="preserve">31. Комиссия распределяет места по учреждениям на основании плановых заданий и списков детей, </w:t>
      </w:r>
      <w:r>
        <w:t>составленных руководителями учреждений по книгам регистрации.</w:t>
      </w:r>
    </w:p>
    <w:p w14:paraId="2D0E94CE" w14:textId="77777777" w:rsidR="00830D2E" w:rsidRDefault="008E6759">
      <w:pPr>
        <w:pStyle w:val="ConsPlusNormal0"/>
        <w:spacing w:before="200"/>
        <w:ind w:firstLine="540"/>
        <w:jc w:val="both"/>
      </w:pPr>
      <w:r>
        <w:t xml:space="preserve">32. На основании решения комиссии, оформленного протоколом, выдается направление в учреждение по форме согласно </w:t>
      </w:r>
      <w:hyperlink w:anchor="P232" w:tooltip="Приложение N 4">
        <w:r>
          <w:rPr>
            <w:color w:val="0000FF"/>
          </w:rPr>
          <w:t>приложению N 4</w:t>
        </w:r>
      </w:hyperlink>
      <w:r>
        <w:t>, подписанное председ</w:t>
      </w:r>
      <w:r>
        <w:t>ателем комиссии.</w:t>
      </w:r>
    </w:p>
    <w:p w14:paraId="236F6440" w14:textId="77777777" w:rsidR="00830D2E" w:rsidRDefault="00830D2E">
      <w:pPr>
        <w:pStyle w:val="ConsPlusNormal0"/>
        <w:jc w:val="both"/>
      </w:pPr>
    </w:p>
    <w:p w14:paraId="0365B4AF" w14:textId="77777777" w:rsidR="00830D2E" w:rsidRDefault="008E6759">
      <w:pPr>
        <w:pStyle w:val="ConsPlusNormal0"/>
        <w:jc w:val="center"/>
        <w:outlineLvl w:val="1"/>
      </w:pPr>
      <w:r>
        <w:t>V. Порядок оформления зачисления ребенка в учреждение</w:t>
      </w:r>
    </w:p>
    <w:p w14:paraId="6FD15159" w14:textId="77777777" w:rsidR="00830D2E" w:rsidRDefault="00830D2E">
      <w:pPr>
        <w:pStyle w:val="ConsPlusNormal0"/>
        <w:jc w:val="both"/>
      </w:pPr>
    </w:p>
    <w:p w14:paraId="4C2AB0E0" w14:textId="77777777" w:rsidR="00830D2E" w:rsidRDefault="008E6759">
      <w:pPr>
        <w:pStyle w:val="ConsPlusNormal0"/>
        <w:ind w:firstLine="540"/>
        <w:jc w:val="both"/>
      </w:pPr>
      <w:r>
        <w:t xml:space="preserve">33. Руководитель учреждения издает распорядительный акт о зачислении ребенка в учреждение, реализующее программы дошкольного образования (далее - распорядительный акт) в течение трех </w:t>
      </w:r>
      <w:r>
        <w:t>рабочих дней после заключения договора. Распорядительный акт, в трехдневный срок после издания, размещается на информационном стенде учреждения и на официальном сайте в сети Интернет, размещаются реквизиты распорядительного акта, наименование возрастной гр</w:t>
      </w:r>
      <w:r>
        <w:t>уппы, число детей, зачисленных в указанную возрастную группу.</w:t>
      </w:r>
    </w:p>
    <w:p w14:paraId="1CD070CC" w14:textId="77777777" w:rsidR="00830D2E" w:rsidRDefault="008E6759">
      <w:pPr>
        <w:pStyle w:val="ConsPlusNormal0"/>
        <w:spacing w:before="200"/>
        <w:ind w:firstLine="540"/>
        <w:jc w:val="both"/>
      </w:pPr>
      <w:r>
        <w:t>34. В случае приема на обучение по образовательным программам дошкольного образования или за счет физических и (или) юридических лиц изданию распорядительного акта о приеме ребенка на обучение в</w:t>
      </w:r>
      <w:r>
        <w:t xml:space="preserve"> учреждение предшествует заключение договора.</w:t>
      </w:r>
    </w:p>
    <w:p w14:paraId="0383F969" w14:textId="77777777" w:rsidR="00830D2E" w:rsidRDefault="008E6759">
      <w:pPr>
        <w:pStyle w:val="ConsPlusNormal0"/>
        <w:spacing w:before="200"/>
        <w:ind w:firstLine="540"/>
        <w:jc w:val="both"/>
      </w:pPr>
      <w:r>
        <w:t>35. Руководитель общеобразовательного учреждения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</w:t>
      </w:r>
      <w:r>
        <w:t>окументов.</w:t>
      </w:r>
    </w:p>
    <w:p w14:paraId="7903E691" w14:textId="77777777" w:rsidR="00830D2E" w:rsidRDefault="008E6759">
      <w:pPr>
        <w:pStyle w:val="ConsPlusNormal0"/>
        <w:spacing w:before="200"/>
        <w:ind w:firstLine="540"/>
        <w:jc w:val="both"/>
      </w:pPr>
      <w:r>
        <w:t>36. Распорядительные акты учреждения о приеме детей на обучение по образовательным программам начального общего, основного общего и среднего общего образования размещаются на информационном стенде учреждения в день их издания.</w:t>
      </w:r>
    </w:p>
    <w:p w14:paraId="25B13613" w14:textId="77777777" w:rsidR="00830D2E" w:rsidRDefault="008E6759">
      <w:pPr>
        <w:pStyle w:val="ConsPlusNormal0"/>
        <w:spacing w:before="200"/>
        <w:ind w:firstLine="540"/>
        <w:jc w:val="both"/>
      </w:pPr>
      <w:r>
        <w:t>37. В течение 3 ра</w:t>
      </w:r>
      <w:r>
        <w:t>бочих дней после зачисления ребенка в учреждение информация о нем вводится в ЕКАСУТР.</w:t>
      </w:r>
    </w:p>
    <w:p w14:paraId="1A7431E0" w14:textId="77777777" w:rsidR="00830D2E" w:rsidRDefault="008E6759">
      <w:pPr>
        <w:pStyle w:val="ConsPlusNormal0"/>
        <w:spacing w:before="200"/>
        <w:ind w:firstLine="540"/>
        <w:jc w:val="both"/>
      </w:pPr>
      <w:r>
        <w:t>38. Отчисление воспитанника, учащегося из учреждения оформляется приказом руководителя учреждения и может производиться:</w:t>
      </w:r>
    </w:p>
    <w:p w14:paraId="76AA0FF9" w14:textId="77777777" w:rsidR="00830D2E" w:rsidRDefault="008E6759">
      <w:pPr>
        <w:pStyle w:val="ConsPlusNormal0"/>
        <w:spacing w:before="200"/>
        <w:ind w:firstLine="540"/>
        <w:jc w:val="both"/>
      </w:pPr>
      <w:r>
        <w:t xml:space="preserve">по заявлению родителей (законных представителей) </w:t>
      </w:r>
      <w:r>
        <w:t>воспитанника, учащегося;</w:t>
      </w:r>
    </w:p>
    <w:p w14:paraId="7533CD19" w14:textId="77777777" w:rsidR="00830D2E" w:rsidRDefault="008E6759">
      <w:pPr>
        <w:pStyle w:val="ConsPlusNormal0"/>
        <w:spacing w:before="200"/>
        <w:ind w:firstLine="540"/>
        <w:jc w:val="both"/>
      </w:pPr>
      <w:r>
        <w:t>в связи с получением образования (завершением обучения);</w:t>
      </w:r>
    </w:p>
    <w:p w14:paraId="5F502BD8" w14:textId="77777777" w:rsidR="00830D2E" w:rsidRDefault="008E6759">
      <w:pPr>
        <w:pStyle w:val="ConsPlusNormal0"/>
        <w:spacing w:before="200"/>
        <w:ind w:firstLine="540"/>
        <w:jc w:val="both"/>
      </w:pPr>
      <w:r>
        <w:t>досрочно 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</w:t>
      </w:r>
      <w:r>
        <w:t>овательной программы в другое учреждение, осуществляющее образовательную деятельность;</w:t>
      </w:r>
    </w:p>
    <w:p w14:paraId="21AEEFBD" w14:textId="77777777" w:rsidR="00830D2E" w:rsidRDefault="008E6759">
      <w:pPr>
        <w:pStyle w:val="ConsPlusNormal0"/>
        <w:spacing w:before="200"/>
        <w:ind w:firstLine="540"/>
        <w:jc w:val="both"/>
      </w:pPr>
      <w:r>
        <w:t>по инициативе учреждения, в случае применения к учащемуся, достигшему возраста пятнадцати лет, отчисления как меры дисциплинарного взыскания, а также в случае установлен</w:t>
      </w:r>
      <w:r>
        <w:t>ия нарушения порядка приема в учреждение, повлекшего по вине учащегося его незаконное зачисление в учреждение;</w:t>
      </w:r>
    </w:p>
    <w:p w14:paraId="4F2FD936" w14:textId="77777777" w:rsidR="00830D2E" w:rsidRDefault="008E6759">
      <w:pPr>
        <w:pStyle w:val="ConsPlusNormal0"/>
        <w:spacing w:before="200"/>
        <w:ind w:firstLine="540"/>
        <w:jc w:val="both"/>
      </w:pPr>
      <w:r>
        <w:t>по обстоятельствам, не зависящим от воли воспитанника, учащегося или родителей (законных представителей) несовершеннолетнего воспитанника, учащег</w:t>
      </w:r>
      <w:r>
        <w:t>ося учреждения, в том числе в случае ликвидации учреждения.</w:t>
      </w:r>
    </w:p>
    <w:p w14:paraId="79ACC541" w14:textId="77777777" w:rsidR="00830D2E" w:rsidRDefault="008E6759">
      <w:pPr>
        <w:pStyle w:val="ConsPlusNormal0"/>
        <w:spacing w:before="200"/>
        <w:ind w:firstLine="540"/>
        <w:jc w:val="both"/>
      </w:pPr>
      <w:r>
        <w:t>Дети с ограниченными возможностями здоровья принимаются на обучение по адаптированной образовательной программе дошкольного, начального общего, основного общего и среднего общего образования тольк</w:t>
      </w:r>
      <w:r>
        <w:t>о с согласия родителей (законных представителей) ребенка и на основании рекомендаций психолого-медико-педагогической комиссии.</w:t>
      </w:r>
    </w:p>
    <w:p w14:paraId="74184A3E" w14:textId="77777777" w:rsidR="00830D2E" w:rsidRDefault="008E6759">
      <w:pPr>
        <w:pStyle w:val="ConsPlusNormal0"/>
        <w:spacing w:before="200"/>
        <w:ind w:firstLine="540"/>
        <w:jc w:val="both"/>
      </w:pPr>
      <w:r>
        <w:t>39. Родители (законные представители) несовершеннолетних учащихся имеют право выбирать до завершения получения ребенком основного</w:t>
      </w:r>
      <w:r>
        <w:t xml:space="preserve">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обучения; организации, осуществляющие образовательную деятельность; язык, </w:t>
      </w:r>
      <w:r>
        <w:lastRenderedPageBreak/>
        <w:t>языки образов</w:t>
      </w:r>
      <w:r>
        <w:t>ания; факультативные и элективные учебные предметы, курсы, дисциплины (модули) из перечня, предлагаемого учреждением.</w:t>
      </w:r>
    </w:p>
    <w:p w14:paraId="62E521A2" w14:textId="77777777" w:rsidR="00830D2E" w:rsidRDefault="008E6759">
      <w:pPr>
        <w:pStyle w:val="ConsPlusNormal0"/>
        <w:spacing w:before="200"/>
        <w:ind w:firstLine="540"/>
        <w:jc w:val="both"/>
      </w:pPr>
      <w:r>
        <w:t>40. Руководитель учреждения издает ежегодно 1 сентября приказ о комплектовании учреждения на новый учебный год, в котором указываются коли</w:t>
      </w:r>
      <w:r>
        <w:t>чество, направленность (профиль) групп (классов), предельная наполняемость групп (классов), длительность работы групп.</w:t>
      </w:r>
    </w:p>
    <w:p w14:paraId="0B484076" w14:textId="77777777" w:rsidR="00830D2E" w:rsidRDefault="008E6759">
      <w:pPr>
        <w:pStyle w:val="ConsPlusNormal0"/>
        <w:spacing w:before="200"/>
        <w:ind w:firstLine="540"/>
        <w:jc w:val="both"/>
      </w:pPr>
      <w:r>
        <w:t>41. Книга учета воспитанников, учащихся ведется в ЕКАСУТР.</w:t>
      </w:r>
    </w:p>
    <w:p w14:paraId="6DDDA4F7" w14:textId="77777777" w:rsidR="00830D2E" w:rsidRDefault="008E6759">
      <w:pPr>
        <w:pStyle w:val="ConsPlusNormal0"/>
        <w:spacing w:before="200"/>
        <w:ind w:firstLine="540"/>
        <w:jc w:val="both"/>
      </w:pPr>
      <w:r>
        <w:t>42. Книга учета предназначена для регистрации сведений о детях и родителях (законных представителях) и контроля за движением контингента воспитанников, учащихся в учреждении.</w:t>
      </w:r>
    </w:p>
    <w:p w14:paraId="6B0E771D" w14:textId="77777777" w:rsidR="00830D2E" w:rsidRDefault="008E6759">
      <w:pPr>
        <w:pStyle w:val="ConsPlusNormal0"/>
        <w:spacing w:before="200"/>
        <w:ind w:firstLine="540"/>
        <w:jc w:val="both"/>
      </w:pPr>
      <w:r>
        <w:t>43. Книга учета формируется из ЕКАСУТР на бумажном носителе ежегодно по состоянию</w:t>
      </w:r>
      <w:r>
        <w:t xml:space="preserve"> на 1 января и 1 сентября и хранится в учреждении.</w:t>
      </w:r>
    </w:p>
    <w:p w14:paraId="24FC7638" w14:textId="77777777" w:rsidR="00830D2E" w:rsidRDefault="008E6759">
      <w:pPr>
        <w:pStyle w:val="ConsPlusNormal0"/>
        <w:spacing w:before="200"/>
        <w:ind w:firstLine="540"/>
        <w:jc w:val="both"/>
      </w:pPr>
      <w:r>
        <w:t>44. Листы в книге учета нумеруются, прошиваются и скрепляются печатью учреждения.</w:t>
      </w:r>
    </w:p>
    <w:p w14:paraId="044FFE5E" w14:textId="77777777" w:rsidR="00830D2E" w:rsidRDefault="008E6759">
      <w:pPr>
        <w:pStyle w:val="ConsPlusNormal0"/>
        <w:spacing w:before="200"/>
        <w:ind w:firstLine="540"/>
        <w:jc w:val="both"/>
      </w:pPr>
      <w:r>
        <w:t>45. Учреждение принимает локальный нормативный акт, регламентирующий правила приема учащихся и воспитанников в учреждение.</w:t>
      </w:r>
    </w:p>
    <w:p w14:paraId="0BDDFC39" w14:textId="77777777" w:rsidR="00830D2E" w:rsidRDefault="008E6759">
      <w:pPr>
        <w:pStyle w:val="ConsPlusNormal0"/>
        <w:spacing w:before="200"/>
        <w:ind w:firstLine="540"/>
        <w:jc w:val="both"/>
      </w:pPr>
      <w:r>
        <w:t>46. Прием детей для обучения в филиале или структурном подразделении учреждения осуществляется в соответствии с правилами приема на обучение в учреждение.</w:t>
      </w:r>
    </w:p>
    <w:p w14:paraId="5E21C04A" w14:textId="77777777" w:rsidR="00830D2E" w:rsidRDefault="008E6759">
      <w:pPr>
        <w:pStyle w:val="ConsPlusNormal0"/>
        <w:spacing w:before="200"/>
        <w:ind w:firstLine="540"/>
        <w:jc w:val="both"/>
      </w:pPr>
      <w:r>
        <w:t>47. Служба управления персоналом контролирует вопрос комплектования учреждений, осуществляющих свою д</w:t>
      </w:r>
      <w:r>
        <w:t>еятельность в границе железной дороги.</w:t>
      </w:r>
    </w:p>
    <w:p w14:paraId="4FDACFD1" w14:textId="77777777" w:rsidR="00830D2E" w:rsidRDefault="00830D2E">
      <w:pPr>
        <w:pStyle w:val="ConsPlusNormal0"/>
        <w:jc w:val="both"/>
      </w:pPr>
    </w:p>
    <w:p w14:paraId="18636536" w14:textId="77777777" w:rsidR="00830D2E" w:rsidRDefault="00830D2E">
      <w:pPr>
        <w:pStyle w:val="ConsPlusNormal0"/>
        <w:jc w:val="both"/>
      </w:pPr>
    </w:p>
    <w:p w14:paraId="382E8BC1" w14:textId="77777777" w:rsidR="00830D2E" w:rsidRDefault="00830D2E">
      <w:pPr>
        <w:pStyle w:val="ConsPlusNormal0"/>
        <w:jc w:val="both"/>
      </w:pPr>
    </w:p>
    <w:p w14:paraId="6CB43B5C" w14:textId="77777777" w:rsidR="00830D2E" w:rsidRDefault="008E6759">
      <w:pPr>
        <w:pStyle w:val="ConsPlusNormal0"/>
        <w:jc w:val="right"/>
        <w:outlineLvl w:val="1"/>
      </w:pPr>
      <w:bookmarkStart w:id="1" w:name="P98"/>
      <w:bookmarkEnd w:id="1"/>
      <w:r>
        <w:t>Приложение N 1</w:t>
      </w:r>
    </w:p>
    <w:p w14:paraId="595626DD" w14:textId="77777777" w:rsidR="00830D2E" w:rsidRDefault="008E6759">
      <w:pPr>
        <w:pStyle w:val="ConsPlusNormal0"/>
        <w:jc w:val="right"/>
      </w:pPr>
      <w:r>
        <w:t>к Порядку комплектования</w:t>
      </w:r>
    </w:p>
    <w:p w14:paraId="591DE299" w14:textId="77777777" w:rsidR="00830D2E" w:rsidRDefault="008E6759">
      <w:pPr>
        <w:pStyle w:val="ConsPlusNormal0"/>
        <w:jc w:val="right"/>
      </w:pPr>
      <w:r>
        <w:t>частных образовательных</w:t>
      </w:r>
    </w:p>
    <w:p w14:paraId="6A8ADA27" w14:textId="77777777" w:rsidR="00830D2E" w:rsidRDefault="008E6759">
      <w:pPr>
        <w:pStyle w:val="ConsPlusNormal0"/>
        <w:jc w:val="right"/>
      </w:pPr>
      <w:r>
        <w:t>учреждений ОАО "РЖД"</w:t>
      </w:r>
    </w:p>
    <w:p w14:paraId="6BDFEA73" w14:textId="77777777" w:rsidR="00830D2E" w:rsidRDefault="00830D2E">
      <w:pPr>
        <w:pStyle w:val="ConsPlusNormal0"/>
        <w:jc w:val="both"/>
      </w:pPr>
    </w:p>
    <w:p w14:paraId="08322748" w14:textId="77777777" w:rsidR="00830D2E" w:rsidRDefault="00830D2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618"/>
        <w:gridCol w:w="850"/>
        <w:gridCol w:w="710"/>
        <w:gridCol w:w="474"/>
        <w:gridCol w:w="2168"/>
        <w:gridCol w:w="269"/>
        <w:gridCol w:w="1237"/>
        <w:gridCol w:w="130"/>
        <w:gridCol w:w="900"/>
        <w:gridCol w:w="1134"/>
      </w:tblGrid>
      <w:tr w:rsidR="00830D2E" w14:paraId="32229C11" w14:textId="77777777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7199F0C" w14:textId="77777777" w:rsidR="00830D2E" w:rsidRDefault="008E6759">
            <w:pPr>
              <w:pStyle w:val="ConsPlusNormal0"/>
              <w:jc w:val="center"/>
            </w:pPr>
            <w:r>
              <w:t>Заявление</w:t>
            </w:r>
          </w:p>
          <w:p w14:paraId="7CF73113" w14:textId="77777777" w:rsidR="00830D2E" w:rsidRDefault="008E6759">
            <w:pPr>
              <w:pStyle w:val="ConsPlusNormal0"/>
              <w:jc w:val="center"/>
            </w:pPr>
            <w:r>
              <w:t>родителей (законных представителей) для постановки на очередь (приема) в учреждение</w:t>
            </w:r>
          </w:p>
        </w:tc>
      </w:tr>
      <w:tr w:rsidR="00830D2E" w14:paraId="03F75999" w14:textId="77777777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4C9FCE2" w14:textId="77777777" w:rsidR="00830D2E" w:rsidRDefault="00830D2E">
            <w:pPr>
              <w:pStyle w:val="ConsPlusNormal0"/>
            </w:pPr>
          </w:p>
        </w:tc>
      </w:tr>
      <w:tr w:rsidR="00830D2E" w14:paraId="1BDF61E9" w14:textId="77777777">
        <w:tc>
          <w:tcPr>
            <w:tcW w:w="5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3500D9" w14:textId="77777777" w:rsidR="00830D2E" w:rsidRDefault="008E6759">
            <w:pPr>
              <w:pStyle w:val="ConsPlusNormal0"/>
              <w:jc w:val="both"/>
            </w:pPr>
            <w:r>
              <w:t>Прошу поставить на очередь (принять) в</w:t>
            </w:r>
          </w:p>
        </w:tc>
        <w:tc>
          <w:tcPr>
            <w:tcW w:w="3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5C7F" w14:textId="77777777" w:rsidR="00830D2E" w:rsidRDefault="00830D2E">
            <w:pPr>
              <w:pStyle w:val="ConsPlusNormal0"/>
            </w:pPr>
          </w:p>
        </w:tc>
      </w:tr>
      <w:tr w:rsidR="00830D2E" w14:paraId="396A5F14" w14:textId="77777777">
        <w:tc>
          <w:tcPr>
            <w:tcW w:w="90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BDF17" w14:textId="77777777" w:rsidR="00830D2E" w:rsidRDefault="00830D2E">
            <w:pPr>
              <w:pStyle w:val="ConsPlusNormal0"/>
            </w:pPr>
          </w:p>
        </w:tc>
      </w:tr>
      <w:tr w:rsidR="00830D2E" w14:paraId="496255F4" w14:textId="77777777">
        <w:tc>
          <w:tcPr>
            <w:tcW w:w="90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E676B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полное наименование учреждения</w:t>
            </w:r>
          </w:p>
        </w:tc>
      </w:tr>
      <w:tr w:rsidR="00830D2E" w14:paraId="119B6676" w14:textId="77777777"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84290" w14:textId="77777777" w:rsidR="00830D2E" w:rsidRDefault="008E6759">
            <w:pPr>
              <w:pStyle w:val="ConsPlusNormal0"/>
              <w:jc w:val="both"/>
            </w:pPr>
            <w:r>
              <w:t>моего ребенка</w:t>
            </w:r>
          </w:p>
        </w:tc>
        <w:tc>
          <w:tcPr>
            <w:tcW w:w="70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E6EBE" w14:textId="77777777" w:rsidR="00830D2E" w:rsidRDefault="00830D2E">
            <w:pPr>
              <w:pStyle w:val="ConsPlusNormal0"/>
            </w:pPr>
          </w:p>
        </w:tc>
      </w:tr>
      <w:tr w:rsidR="00830D2E" w14:paraId="5C95E3CA" w14:textId="77777777"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B68507" w14:textId="77777777" w:rsidR="00830D2E" w:rsidRDefault="00830D2E">
            <w:pPr>
              <w:pStyle w:val="ConsPlusNormal0"/>
            </w:pPr>
          </w:p>
        </w:tc>
        <w:tc>
          <w:tcPr>
            <w:tcW w:w="70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A0DF3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Фамилия, имя, отчество (последнее - при наличии) ребенка</w:t>
            </w:r>
          </w:p>
        </w:tc>
      </w:tr>
      <w:tr w:rsidR="00830D2E" w14:paraId="19E1A063" w14:textId="77777777">
        <w:tc>
          <w:tcPr>
            <w:tcW w:w="90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0A547" w14:textId="77777777" w:rsidR="00830D2E" w:rsidRDefault="00830D2E">
            <w:pPr>
              <w:pStyle w:val="ConsPlusNormal0"/>
            </w:pPr>
          </w:p>
        </w:tc>
      </w:tr>
      <w:tr w:rsidR="00830D2E" w14:paraId="52058B57" w14:textId="77777777">
        <w:tc>
          <w:tcPr>
            <w:tcW w:w="90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2B8B9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дата рождения ребенка</w:t>
            </w:r>
          </w:p>
        </w:tc>
      </w:tr>
      <w:tr w:rsidR="00830D2E" w14:paraId="7EA37BE9" w14:textId="77777777">
        <w:tc>
          <w:tcPr>
            <w:tcW w:w="90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F6571" w14:textId="77777777" w:rsidR="00830D2E" w:rsidRDefault="00830D2E">
            <w:pPr>
              <w:pStyle w:val="ConsPlusNormal0"/>
            </w:pPr>
          </w:p>
        </w:tc>
      </w:tr>
      <w:tr w:rsidR="00830D2E" w14:paraId="7BB5C002" w14:textId="77777777">
        <w:tc>
          <w:tcPr>
            <w:tcW w:w="90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58E02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реквизиты свидетельства о рождении ребенка и (или) паспорта</w:t>
            </w:r>
          </w:p>
        </w:tc>
      </w:tr>
      <w:tr w:rsidR="00830D2E" w14:paraId="0B449BC3" w14:textId="77777777"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941267" w14:textId="77777777" w:rsidR="00830D2E" w:rsidRDefault="008E6759">
            <w:pPr>
              <w:pStyle w:val="ConsPlusNormal0"/>
              <w:jc w:val="both"/>
            </w:pPr>
            <w:r>
              <w:t>проживающего по адресу:</w:t>
            </w:r>
          </w:p>
        </w:tc>
        <w:tc>
          <w:tcPr>
            <w:tcW w:w="58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2AEB0" w14:textId="77777777" w:rsidR="00830D2E" w:rsidRDefault="00830D2E">
            <w:pPr>
              <w:pStyle w:val="ConsPlusNormal0"/>
            </w:pPr>
          </w:p>
        </w:tc>
      </w:tr>
      <w:tr w:rsidR="00830D2E" w14:paraId="67649D4A" w14:textId="77777777"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184B33" w14:textId="77777777" w:rsidR="00830D2E" w:rsidRDefault="00830D2E">
            <w:pPr>
              <w:pStyle w:val="ConsPlusNormal0"/>
            </w:pPr>
          </w:p>
        </w:tc>
        <w:tc>
          <w:tcPr>
            <w:tcW w:w="58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9C8AE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адрес места жительства</w:t>
            </w:r>
          </w:p>
        </w:tc>
      </w:tr>
      <w:tr w:rsidR="00830D2E" w14:paraId="1DCCAD0E" w14:textId="77777777">
        <w:tc>
          <w:tcPr>
            <w:tcW w:w="90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3172C" w14:textId="77777777" w:rsidR="00830D2E" w:rsidRDefault="00830D2E">
            <w:pPr>
              <w:pStyle w:val="ConsPlusNormal0"/>
            </w:pPr>
          </w:p>
        </w:tc>
      </w:tr>
      <w:tr w:rsidR="00830D2E" w14:paraId="3AA6C3E7" w14:textId="77777777">
        <w:tc>
          <w:tcPr>
            <w:tcW w:w="90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7C328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(места пребывания, места фактического проживания) ребенка</w:t>
            </w:r>
          </w:p>
        </w:tc>
      </w:tr>
      <w:tr w:rsidR="00830D2E" w14:paraId="2E7F375D" w14:textId="77777777"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B63DC0" w14:textId="77777777" w:rsidR="00830D2E" w:rsidRDefault="008E6759">
            <w:pPr>
              <w:pStyle w:val="ConsPlusNormal0"/>
            </w:pPr>
            <w:r>
              <w:t>с _</w:t>
            </w:r>
            <w:proofErr w:type="gramStart"/>
            <w:r>
              <w:t>_._</w:t>
            </w:r>
            <w:proofErr w:type="gramEnd"/>
            <w:r>
              <w:t>_.20__ г. в</w:t>
            </w:r>
          </w:p>
        </w:tc>
        <w:tc>
          <w:tcPr>
            <w:tcW w:w="48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BB782" w14:textId="77777777" w:rsidR="00830D2E" w:rsidRDefault="00830D2E">
            <w:pPr>
              <w:pStyle w:val="ConsPlusNormal0"/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6BB804" w14:textId="77777777" w:rsidR="00830D2E" w:rsidRDefault="008E6759">
            <w:pPr>
              <w:pStyle w:val="ConsPlusNormal0"/>
              <w:jc w:val="both"/>
            </w:pPr>
            <w:r>
              <w:t>группу/класс</w:t>
            </w:r>
          </w:p>
        </w:tc>
      </w:tr>
      <w:tr w:rsidR="00830D2E" w14:paraId="5701F621" w14:textId="77777777">
        <w:tc>
          <w:tcPr>
            <w:tcW w:w="2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7BB051" w14:textId="77777777" w:rsidR="00830D2E" w:rsidRDefault="008E6759">
            <w:pPr>
              <w:pStyle w:val="ConsPlusNormal0"/>
              <w:jc w:val="both"/>
            </w:pPr>
            <w:r>
              <w:t>с режимом пребывания</w:t>
            </w:r>
          </w:p>
        </w:tc>
        <w:tc>
          <w:tcPr>
            <w:tcW w:w="63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802D8" w14:textId="77777777" w:rsidR="00830D2E" w:rsidRDefault="00830D2E">
            <w:pPr>
              <w:pStyle w:val="ConsPlusNormal0"/>
            </w:pPr>
          </w:p>
        </w:tc>
      </w:tr>
      <w:tr w:rsidR="00830D2E" w14:paraId="21D5A97D" w14:textId="77777777">
        <w:tc>
          <w:tcPr>
            <w:tcW w:w="2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4C2BC8" w14:textId="77777777" w:rsidR="00830D2E" w:rsidRDefault="00830D2E">
            <w:pPr>
              <w:pStyle w:val="ConsPlusNormal0"/>
            </w:pPr>
          </w:p>
        </w:tc>
        <w:tc>
          <w:tcPr>
            <w:tcW w:w="63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83853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направленность группы и режим пребывания</w:t>
            </w:r>
          </w:p>
        </w:tc>
      </w:tr>
      <w:tr w:rsidR="00830D2E" w14:paraId="0426731D" w14:textId="77777777"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3DD7B" w14:textId="77777777" w:rsidR="00830D2E" w:rsidRDefault="008E6759">
            <w:pPr>
              <w:pStyle w:val="ConsPlusNormal0"/>
              <w:jc w:val="both"/>
            </w:pPr>
            <w:r>
              <w:t>Ф.И.О. матери:</w:t>
            </w:r>
          </w:p>
        </w:tc>
        <w:tc>
          <w:tcPr>
            <w:tcW w:w="70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46C96" w14:textId="77777777" w:rsidR="00830D2E" w:rsidRDefault="00830D2E">
            <w:pPr>
              <w:pStyle w:val="ConsPlusNormal0"/>
            </w:pPr>
          </w:p>
        </w:tc>
      </w:tr>
      <w:tr w:rsidR="00830D2E" w14:paraId="777D462E" w14:textId="77777777"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AD0FD" w14:textId="77777777" w:rsidR="00830D2E" w:rsidRDefault="00830D2E">
            <w:pPr>
              <w:pStyle w:val="ConsPlusNormal0"/>
            </w:pPr>
          </w:p>
        </w:tc>
        <w:tc>
          <w:tcPr>
            <w:tcW w:w="70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04F40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фамилия, имя, отчество (последнее - при наличии) родителей (законных представителей)</w:t>
            </w:r>
          </w:p>
        </w:tc>
      </w:tr>
      <w:tr w:rsidR="00830D2E" w14:paraId="6A0A1242" w14:textId="77777777">
        <w:tc>
          <w:tcPr>
            <w:tcW w:w="90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A3D30" w14:textId="77777777" w:rsidR="00830D2E" w:rsidRDefault="00830D2E">
            <w:pPr>
              <w:pStyle w:val="ConsPlusNormal0"/>
            </w:pPr>
          </w:p>
        </w:tc>
      </w:tr>
      <w:tr w:rsidR="00830D2E" w14:paraId="73893942" w14:textId="77777777">
        <w:tc>
          <w:tcPr>
            <w:tcW w:w="90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B542E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реквизиты документа, удостоверяющего личность родителя (законного представителя)</w:t>
            </w:r>
          </w:p>
        </w:tc>
      </w:tr>
      <w:tr w:rsidR="00830D2E" w14:paraId="60D39C49" w14:textId="77777777">
        <w:tc>
          <w:tcPr>
            <w:tcW w:w="90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67CEE" w14:textId="77777777" w:rsidR="00830D2E" w:rsidRDefault="00830D2E">
            <w:pPr>
              <w:pStyle w:val="ConsPlusNormal0"/>
            </w:pPr>
          </w:p>
        </w:tc>
      </w:tr>
      <w:tr w:rsidR="00830D2E" w14:paraId="23F1C0B6" w14:textId="77777777">
        <w:tc>
          <w:tcPr>
            <w:tcW w:w="90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F9707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адрес электронной почты, номер телефона (при наличии) родителей (законных представителей)</w:t>
            </w:r>
          </w:p>
        </w:tc>
      </w:tr>
      <w:tr w:rsidR="00830D2E" w14:paraId="4711C0B0" w14:textId="77777777"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ABF71" w14:textId="77777777" w:rsidR="00830D2E" w:rsidRDefault="008E6759">
            <w:pPr>
              <w:pStyle w:val="ConsPlusNormal0"/>
              <w:jc w:val="both"/>
            </w:pPr>
            <w:r>
              <w:t>Ф.И.О. отца:</w:t>
            </w:r>
          </w:p>
        </w:tc>
        <w:tc>
          <w:tcPr>
            <w:tcW w:w="70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F03CD" w14:textId="77777777" w:rsidR="00830D2E" w:rsidRDefault="00830D2E">
            <w:pPr>
              <w:pStyle w:val="ConsPlusNormal0"/>
            </w:pPr>
          </w:p>
        </w:tc>
      </w:tr>
      <w:tr w:rsidR="00830D2E" w14:paraId="57BDC96D" w14:textId="77777777"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1A0B63" w14:textId="77777777" w:rsidR="00830D2E" w:rsidRDefault="00830D2E">
            <w:pPr>
              <w:pStyle w:val="ConsPlusNormal0"/>
            </w:pPr>
          </w:p>
        </w:tc>
        <w:tc>
          <w:tcPr>
            <w:tcW w:w="70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39A92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фамилия, имя, отчество (последнее - при наличии) родителей (законных представителей)</w:t>
            </w:r>
          </w:p>
        </w:tc>
      </w:tr>
      <w:tr w:rsidR="00830D2E" w14:paraId="420DFEE0" w14:textId="77777777">
        <w:tc>
          <w:tcPr>
            <w:tcW w:w="90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53424" w14:textId="77777777" w:rsidR="00830D2E" w:rsidRDefault="00830D2E">
            <w:pPr>
              <w:pStyle w:val="ConsPlusNormal0"/>
            </w:pPr>
          </w:p>
        </w:tc>
      </w:tr>
      <w:tr w:rsidR="00830D2E" w14:paraId="14BD80FB" w14:textId="77777777">
        <w:tc>
          <w:tcPr>
            <w:tcW w:w="90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7C140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реквизиты документа, удостоверяющего личность родителя (законного представителя)</w:t>
            </w:r>
          </w:p>
        </w:tc>
      </w:tr>
      <w:tr w:rsidR="00830D2E" w14:paraId="2496B512" w14:textId="77777777">
        <w:tc>
          <w:tcPr>
            <w:tcW w:w="90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9D0A9" w14:textId="77777777" w:rsidR="00830D2E" w:rsidRDefault="00830D2E">
            <w:pPr>
              <w:pStyle w:val="ConsPlusNormal0"/>
            </w:pPr>
          </w:p>
        </w:tc>
      </w:tr>
      <w:tr w:rsidR="00830D2E" w14:paraId="41AD56E7" w14:textId="77777777">
        <w:tc>
          <w:tcPr>
            <w:tcW w:w="90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AD2691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реквизиты документа, подтверждающего установление опеки (при наличии)</w:t>
            </w:r>
          </w:p>
        </w:tc>
      </w:tr>
      <w:tr w:rsidR="00830D2E" w14:paraId="388C3D76" w14:textId="77777777">
        <w:tc>
          <w:tcPr>
            <w:tcW w:w="90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BA7AC" w14:textId="77777777" w:rsidR="00830D2E" w:rsidRDefault="00830D2E">
            <w:pPr>
              <w:pStyle w:val="ConsPlusNormal0"/>
            </w:pPr>
          </w:p>
        </w:tc>
      </w:tr>
      <w:tr w:rsidR="00830D2E" w14:paraId="70A27244" w14:textId="77777777">
        <w:tc>
          <w:tcPr>
            <w:tcW w:w="90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EB8BF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адрес электронной почты, номер телефона (при наличии) родителей (законных представителей)</w:t>
            </w:r>
          </w:p>
        </w:tc>
      </w:tr>
      <w:tr w:rsidR="00830D2E" w14:paraId="4ED08F45" w14:textId="77777777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0696B6" w14:textId="77777777" w:rsidR="00830D2E" w:rsidRDefault="008E6759">
            <w:pPr>
              <w:pStyle w:val="ConsPlusNormal0"/>
              <w:jc w:val="both"/>
            </w:pPr>
            <w:r>
              <w:t>Руководствуясь статьями 14, 44 Федерального закона от 29 декабря 2012 г. N 273-ФЗ "Об образо</w:t>
            </w:r>
            <w:r>
              <w:t>вании в Российской Федерации", даю согласие на обучение и воспитание моего несовершеннолетнего ребёнка на</w:t>
            </w:r>
          </w:p>
        </w:tc>
      </w:tr>
      <w:tr w:rsidR="00830D2E" w14:paraId="022951A6" w14:textId="77777777">
        <w:tc>
          <w:tcPr>
            <w:tcW w:w="70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52B06" w14:textId="77777777" w:rsidR="00830D2E" w:rsidRDefault="00830D2E">
            <w:pPr>
              <w:pStyle w:val="ConsPlusNormal0"/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060AA" w14:textId="77777777" w:rsidR="00830D2E" w:rsidRDefault="008E6759">
            <w:pPr>
              <w:pStyle w:val="ConsPlusNormal0"/>
              <w:jc w:val="both"/>
            </w:pPr>
            <w:r>
              <w:t>языке.</w:t>
            </w:r>
          </w:p>
        </w:tc>
      </w:tr>
      <w:tr w:rsidR="00830D2E" w14:paraId="2BB8E32A" w14:textId="77777777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2DF266" w14:textId="77777777" w:rsidR="00830D2E" w:rsidRDefault="008E6759">
            <w:pPr>
              <w:pStyle w:val="ConsPlusNormal0"/>
            </w:pPr>
            <w:r>
              <w:t>Ознакомлен (а) со следующими документами:</w:t>
            </w:r>
          </w:p>
        </w:tc>
      </w:tr>
      <w:tr w:rsidR="00830D2E" w14:paraId="13A84199" w14:textId="77777777"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F7DE4" w14:textId="77777777" w:rsidR="00830D2E" w:rsidRDefault="008E6759">
            <w:pPr>
              <w:pStyle w:val="ConsPlusNormal0"/>
            </w:pPr>
            <w:r>
              <w:t>Уставом</w:t>
            </w:r>
          </w:p>
        </w:tc>
        <w:tc>
          <w:tcPr>
            <w:tcW w:w="67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D74E5" w14:textId="77777777" w:rsidR="00830D2E" w:rsidRDefault="00830D2E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3A6E5A" w14:textId="77777777" w:rsidR="00830D2E" w:rsidRDefault="008E6759">
            <w:pPr>
              <w:pStyle w:val="ConsPlusNormal0"/>
              <w:jc w:val="both"/>
            </w:pPr>
            <w:r>
              <w:t>;</w:t>
            </w:r>
          </w:p>
        </w:tc>
      </w:tr>
      <w:tr w:rsidR="00830D2E" w14:paraId="68886567" w14:textId="77777777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E94853" w14:textId="77777777" w:rsidR="00830D2E" w:rsidRDefault="008E6759">
            <w:pPr>
              <w:pStyle w:val="ConsPlusNormal0"/>
            </w:pPr>
            <w:r>
              <w:t>лицензией на осуществление образовательной деятельности; общеобразовательными программами;</w:t>
            </w:r>
          </w:p>
        </w:tc>
      </w:tr>
      <w:tr w:rsidR="00830D2E" w14:paraId="496B15AC" w14:textId="77777777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3A704AC" w14:textId="77777777" w:rsidR="00830D2E" w:rsidRDefault="008E6759">
            <w:pPr>
              <w:pStyle w:val="ConsPlusNormal0"/>
              <w:jc w:val="both"/>
            </w:pPr>
            <w:r>
              <w:t>другими документами, регламентирующими организацию и осуществление образовательной деятельности, права и обязанности воспитанников, учащихся.</w:t>
            </w:r>
          </w:p>
        </w:tc>
      </w:tr>
      <w:tr w:rsidR="00830D2E" w14:paraId="4CEC1CDF" w14:textId="7777777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2C2B437F" w14:textId="77777777" w:rsidR="00830D2E" w:rsidRDefault="00830D2E">
            <w:pPr>
              <w:pStyle w:val="ConsPlusNormal0"/>
            </w:pPr>
          </w:p>
        </w:tc>
        <w:tc>
          <w:tcPr>
            <w:tcW w:w="8490" w:type="dxa"/>
            <w:gridSpan w:val="10"/>
            <w:tcBorders>
              <w:top w:val="nil"/>
              <w:bottom w:val="nil"/>
              <w:right w:val="nil"/>
            </w:tcBorders>
          </w:tcPr>
          <w:p w14:paraId="12C93B14" w14:textId="77777777" w:rsidR="00830D2E" w:rsidRDefault="008E6759">
            <w:pPr>
              <w:pStyle w:val="ConsPlusNormal0"/>
              <w:jc w:val="both"/>
            </w:pPr>
            <w:r>
              <w:t>Согласна(ен) на пров</w:t>
            </w:r>
            <w:r>
              <w:t>едение диагностики в рамках основной образовательной</w:t>
            </w:r>
          </w:p>
        </w:tc>
      </w:tr>
      <w:tr w:rsidR="00830D2E" w14:paraId="73056E28" w14:textId="77777777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91C701B" w14:textId="77777777" w:rsidR="00830D2E" w:rsidRDefault="008E6759">
            <w:pPr>
              <w:pStyle w:val="ConsPlusNormal0"/>
            </w:pPr>
            <w:r>
              <w:lastRenderedPageBreak/>
              <w:t>программы.</w:t>
            </w:r>
          </w:p>
        </w:tc>
      </w:tr>
      <w:tr w:rsidR="00830D2E" w14:paraId="47EE9CDB" w14:textId="7777777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25FF722" w14:textId="77777777" w:rsidR="00830D2E" w:rsidRDefault="00830D2E">
            <w:pPr>
              <w:pStyle w:val="ConsPlusNormal0"/>
            </w:pPr>
          </w:p>
        </w:tc>
        <w:tc>
          <w:tcPr>
            <w:tcW w:w="8490" w:type="dxa"/>
            <w:gridSpan w:val="10"/>
            <w:tcBorders>
              <w:top w:val="nil"/>
              <w:bottom w:val="nil"/>
              <w:right w:val="nil"/>
            </w:tcBorders>
          </w:tcPr>
          <w:p w14:paraId="26989DE8" w14:textId="77777777" w:rsidR="00830D2E" w:rsidRDefault="008E6759">
            <w:pPr>
              <w:pStyle w:val="ConsPlusNormal0"/>
              <w:jc w:val="both"/>
            </w:pPr>
            <w:r>
              <w:t>Потребность в обучении ребенка по адаптированной образовательной</w:t>
            </w:r>
          </w:p>
        </w:tc>
      </w:tr>
      <w:tr w:rsidR="00830D2E" w14:paraId="4909FC31" w14:textId="77777777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80453A7" w14:textId="77777777" w:rsidR="00830D2E" w:rsidRDefault="008E6759">
            <w:pPr>
              <w:pStyle w:val="ConsPlusNormal0"/>
              <w:jc w:val="both"/>
            </w:pPr>
            <w:r>
              <w:t>программе дошкольного, начального общего, основного общего и среднего общего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</w:t>
            </w:r>
            <w:r>
              <w:t>ичии).</w:t>
            </w:r>
          </w:p>
        </w:tc>
      </w:tr>
      <w:tr w:rsidR="00830D2E" w14:paraId="6F5FA285" w14:textId="7777777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1F1CCB6E" w14:textId="77777777" w:rsidR="00830D2E" w:rsidRDefault="00830D2E">
            <w:pPr>
              <w:pStyle w:val="ConsPlusNormal0"/>
            </w:pPr>
          </w:p>
        </w:tc>
        <w:tc>
          <w:tcPr>
            <w:tcW w:w="8490" w:type="dxa"/>
            <w:gridSpan w:val="10"/>
            <w:tcBorders>
              <w:top w:val="nil"/>
              <w:bottom w:val="nil"/>
              <w:right w:val="nil"/>
            </w:tcBorders>
          </w:tcPr>
          <w:p w14:paraId="2EB4F675" w14:textId="77777777" w:rsidR="00830D2E" w:rsidRDefault="008E6759">
            <w:pPr>
              <w:pStyle w:val="ConsPlusNormal0"/>
              <w:jc w:val="both"/>
            </w:pPr>
            <w:r>
              <w:t>Наличие права на установление льгот, в том числе и по плате за содержание в</w:t>
            </w:r>
          </w:p>
        </w:tc>
      </w:tr>
      <w:tr w:rsidR="00830D2E" w14:paraId="4132E97C" w14:textId="77777777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EAB51D" w14:textId="77777777" w:rsidR="00830D2E" w:rsidRDefault="008E6759">
            <w:pPr>
              <w:pStyle w:val="ConsPlusNormal0"/>
            </w:pPr>
            <w:r>
              <w:t>образовательном учреждении.</w:t>
            </w:r>
          </w:p>
        </w:tc>
      </w:tr>
      <w:tr w:rsidR="00830D2E" w14:paraId="4F15A1B6" w14:textId="7777777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59340C9E" w14:textId="77777777" w:rsidR="00830D2E" w:rsidRDefault="00830D2E">
            <w:pPr>
              <w:pStyle w:val="ConsPlusNormal0"/>
            </w:pPr>
          </w:p>
        </w:tc>
        <w:tc>
          <w:tcPr>
            <w:tcW w:w="8490" w:type="dxa"/>
            <w:gridSpan w:val="10"/>
            <w:tcBorders>
              <w:top w:val="nil"/>
              <w:bottom w:val="nil"/>
              <w:right w:val="nil"/>
            </w:tcBorders>
          </w:tcPr>
          <w:p w14:paraId="3CD4E9AF" w14:textId="77777777" w:rsidR="00830D2E" w:rsidRDefault="008E6759">
            <w:pPr>
              <w:pStyle w:val="ConsPlusNormal0"/>
            </w:pPr>
            <w:r>
              <w:t>Согласна(ен) на обработку персональных данных и персональных данных</w:t>
            </w:r>
          </w:p>
        </w:tc>
      </w:tr>
      <w:tr w:rsidR="00830D2E" w14:paraId="1AC7453B" w14:textId="77777777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E9935E" w14:textId="77777777" w:rsidR="00830D2E" w:rsidRDefault="008E6759">
            <w:pPr>
              <w:pStyle w:val="ConsPlusNormal0"/>
            </w:pPr>
            <w:r>
              <w:t>ребенка.</w:t>
            </w:r>
          </w:p>
        </w:tc>
      </w:tr>
      <w:tr w:rsidR="00830D2E" w14:paraId="48239A6E" w14:textId="77777777"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9B7B83B" w14:textId="77777777" w:rsidR="00830D2E" w:rsidRDefault="008E6759">
            <w:pPr>
              <w:pStyle w:val="ConsPlusNormal0"/>
              <w:jc w:val="right"/>
            </w:pPr>
            <w:r>
              <w:t>Дата "__" "_____" 20__ г</w:t>
            </w:r>
          </w:p>
        </w:tc>
      </w:tr>
      <w:tr w:rsidR="00830D2E" w14:paraId="62135866" w14:textId="77777777">
        <w:tc>
          <w:tcPr>
            <w:tcW w:w="5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E8567D" w14:textId="77777777" w:rsidR="00830D2E" w:rsidRDefault="00830D2E">
            <w:pPr>
              <w:pStyle w:val="ConsPlusNormal0"/>
            </w:pPr>
          </w:p>
        </w:tc>
        <w:tc>
          <w:tcPr>
            <w:tcW w:w="34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ABBCC" w14:textId="77777777" w:rsidR="00830D2E" w:rsidRDefault="00830D2E">
            <w:pPr>
              <w:pStyle w:val="ConsPlusNormal0"/>
            </w:pPr>
          </w:p>
        </w:tc>
      </w:tr>
      <w:tr w:rsidR="00830D2E" w14:paraId="49C23374" w14:textId="77777777">
        <w:tc>
          <w:tcPr>
            <w:tcW w:w="5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333259" w14:textId="77777777" w:rsidR="00830D2E" w:rsidRDefault="00830D2E">
            <w:pPr>
              <w:pStyle w:val="ConsPlusNormal0"/>
            </w:pP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F4C63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(Подпись/расшифровка подписи)</w:t>
            </w:r>
          </w:p>
        </w:tc>
      </w:tr>
    </w:tbl>
    <w:p w14:paraId="3A3CB98A" w14:textId="77777777" w:rsidR="00830D2E" w:rsidRDefault="00830D2E">
      <w:pPr>
        <w:pStyle w:val="ConsPlusNormal0"/>
        <w:jc w:val="both"/>
      </w:pPr>
    </w:p>
    <w:p w14:paraId="46A6B927" w14:textId="77777777" w:rsidR="00830D2E" w:rsidRDefault="00830D2E">
      <w:pPr>
        <w:pStyle w:val="ConsPlusNormal0"/>
        <w:jc w:val="both"/>
      </w:pPr>
    </w:p>
    <w:p w14:paraId="0519D4BA" w14:textId="77777777" w:rsidR="00830D2E" w:rsidRDefault="00830D2E">
      <w:pPr>
        <w:pStyle w:val="ConsPlusNormal0"/>
        <w:jc w:val="both"/>
      </w:pPr>
    </w:p>
    <w:p w14:paraId="4B02A8F4" w14:textId="77777777" w:rsidR="00830D2E" w:rsidRDefault="008E6759">
      <w:pPr>
        <w:pStyle w:val="ConsPlusNormal0"/>
        <w:jc w:val="right"/>
        <w:outlineLvl w:val="1"/>
      </w:pPr>
      <w:bookmarkStart w:id="2" w:name="P179"/>
      <w:bookmarkEnd w:id="2"/>
      <w:r>
        <w:t>Приложение N 2</w:t>
      </w:r>
    </w:p>
    <w:p w14:paraId="40187A1F" w14:textId="77777777" w:rsidR="00830D2E" w:rsidRDefault="008E6759">
      <w:pPr>
        <w:pStyle w:val="ConsPlusNormal0"/>
        <w:jc w:val="right"/>
      </w:pPr>
      <w:r>
        <w:t>к Порядку комплектования</w:t>
      </w:r>
    </w:p>
    <w:p w14:paraId="0611DD2B" w14:textId="77777777" w:rsidR="00830D2E" w:rsidRDefault="008E6759">
      <w:pPr>
        <w:pStyle w:val="ConsPlusNormal0"/>
        <w:jc w:val="right"/>
      </w:pPr>
      <w:r>
        <w:t>частных образовательных</w:t>
      </w:r>
    </w:p>
    <w:p w14:paraId="765E6F4B" w14:textId="77777777" w:rsidR="00830D2E" w:rsidRDefault="008E6759">
      <w:pPr>
        <w:pStyle w:val="ConsPlusNormal0"/>
        <w:jc w:val="right"/>
      </w:pPr>
      <w:r>
        <w:t>учреждений ОАО "РЖД"</w:t>
      </w:r>
    </w:p>
    <w:p w14:paraId="1FE084B0" w14:textId="77777777" w:rsidR="00830D2E" w:rsidRDefault="00830D2E">
      <w:pPr>
        <w:pStyle w:val="ConsPlusNormal0"/>
        <w:jc w:val="both"/>
      </w:pPr>
    </w:p>
    <w:p w14:paraId="034F11E8" w14:textId="77777777" w:rsidR="00830D2E" w:rsidRDefault="008E6759">
      <w:pPr>
        <w:pStyle w:val="ConsPlusNormal0"/>
        <w:jc w:val="center"/>
      </w:pPr>
      <w:r>
        <w:rPr>
          <w:b/>
        </w:rPr>
        <w:t>ПЕРЕЧЕНЬ</w:t>
      </w:r>
    </w:p>
    <w:p w14:paraId="0B6EAD14" w14:textId="77777777" w:rsidR="00830D2E" w:rsidRDefault="008E6759">
      <w:pPr>
        <w:pStyle w:val="ConsPlusNormal0"/>
        <w:jc w:val="center"/>
      </w:pPr>
      <w:r>
        <w:rPr>
          <w:b/>
        </w:rPr>
        <w:t>документов, которые родители (законные представители) предъявляют для постановки на очередь (приема) ребенка в учреждение</w:t>
      </w:r>
    </w:p>
    <w:p w14:paraId="2FF289CC" w14:textId="77777777" w:rsidR="00830D2E" w:rsidRDefault="00830D2E">
      <w:pPr>
        <w:pStyle w:val="ConsPlusNormal0"/>
        <w:jc w:val="both"/>
      </w:pPr>
    </w:p>
    <w:p w14:paraId="069D240E" w14:textId="77777777" w:rsidR="00830D2E" w:rsidRDefault="008E6759">
      <w:pPr>
        <w:pStyle w:val="ConsPlusNormal0"/>
        <w:ind w:firstLine="540"/>
        <w:jc w:val="both"/>
      </w:pPr>
      <w:r>
        <w:t xml:space="preserve">1. Документ, удостоверяющий личность родителя (законного представителя) ребенка, либо документ, удостоверяющий личность иностранного </w:t>
      </w:r>
      <w:r>
        <w:t xml:space="preserve">гражданина или лица без гражданства в Российской Федерации в соответствии со </w:t>
      </w:r>
      <w:hyperlink r:id="rId17" w:tooltip="Ссылка на КонсультантПлюс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свидетельство о рождении ребенка или для иностранных граждан и лиц без гражданства - документ(ы), удостоверяющий(</w:t>
      </w:r>
      <w:r>
        <w:t>е) личность ребенка и подтверждающий(е) законность представления прав ребенка.</w:t>
      </w:r>
    </w:p>
    <w:p w14:paraId="557CE638" w14:textId="77777777" w:rsidR="00830D2E" w:rsidRDefault="008E6759">
      <w:pPr>
        <w:pStyle w:val="ConsPlusNormal0"/>
        <w:spacing w:before="200"/>
        <w:ind w:firstLine="540"/>
        <w:jc w:val="both"/>
      </w:pPr>
      <w:r>
        <w:t>2. Документ, подтверждающий установление опеки (при необходимости).</w:t>
      </w:r>
    </w:p>
    <w:p w14:paraId="3398CC39" w14:textId="77777777" w:rsidR="00830D2E" w:rsidRDefault="008E6759">
      <w:pPr>
        <w:pStyle w:val="ConsPlusNormal0"/>
        <w:spacing w:before="200"/>
        <w:ind w:firstLine="540"/>
        <w:jc w:val="both"/>
      </w:pPr>
      <w:r>
        <w:t>3. Свидетельство о регистрации ребенка по месту жительства или документ, содержащий сведения о месте пребыван</w:t>
      </w:r>
      <w:r>
        <w:t>ия, месте фактического проживания ребенка.</w:t>
      </w:r>
    </w:p>
    <w:p w14:paraId="07DF68A6" w14:textId="77777777" w:rsidR="00830D2E" w:rsidRDefault="008E6759">
      <w:pPr>
        <w:pStyle w:val="ConsPlusNormal0"/>
        <w:spacing w:before="200"/>
        <w:ind w:firstLine="540"/>
        <w:jc w:val="both"/>
      </w:pPr>
      <w:r>
        <w:t>4. Документ психолого-медико-педагогической комиссии (при необходимости).</w:t>
      </w:r>
    </w:p>
    <w:p w14:paraId="20BE55CA" w14:textId="77777777" w:rsidR="00830D2E" w:rsidRDefault="008E6759">
      <w:pPr>
        <w:pStyle w:val="ConsPlusNormal0"/>
        <w:spacing w:before="200"/>
        <w:ind w:firstLine="540"/>
        <w:jc w:val="both"/>
      </w:pPr>
      <w:r>
        <w:t>5. Аттестат об основном общем образовании установленного образца (при приеме в учреждение для получения среднего общего образования).</w:t>
      </w:r>
    </w:p>
    <w:p w14:paraId="40EDE3AD" w14:textId="77777777" w:rsidR="00830D2E" w:rsidRDefault="008E6759">
      <w:pPr>
        <w:pStyle w:val="ConsPlusNormal0"/>
        <w:spacing w:before="200"/>
        <w:ind w:firstLine="540"/>
        <w:jc w:val="both"/>
      </w:pPr>
      <w:r>
        <w:t>6. Дл</w:t>
      </w:r>
      <w:r>
        <w:t>я приема в учреждение родители (законные представители) ребенка дополнительно предъявляют медицинское заключение.</w:t>
      </w:r>
    </w:p>
    <w:p w14:paraId="01442DA8" w14:textId="77777777" w:rsidR="00830D2E" w:rsidRDefault="008E6759">
      <w:pPr>
        <w:pStyle w:val="ConsPlusNormal0"/>
        <w:spacing w:before="200"/>
        <w:ind w:firstLine="540"/>
        <w:jc w:val="both"/>
      </w:pPr>
      <w:r>
        <w:t>7. Не допускается требовать представления других документов в качестве основания для приема на обучение в учреждение.</w:t>
      </w:r>
    </w:p>
    <w:p w14:paraId="2F983649" w14:textId="77777777" w:rsidR="00830D2E" w:rsidRDefault="00830D2E">
      <w:pPr>
        <w:pStyle w:val="ConsPlusNormal0"/>
        <w:jc w:val="both"/>
      </w:pPr>
    </w:p>
    <w:p w14:paraId="7D676775" w14:textId="77777777" w:rsidR="00830D2E" w:rsidRDefault="00830D2E">
      <w:pPr>
        <w:pStyle w:val="ConsPlusNormal0"/>
        <w:jc w:val="both"/>
      </w:pPr>
    </w:p>
    <w:p w14:paraId="02F8F027" w14:textId="77777777" w:rsidR="00830D2E" w:rsidRDefault="00830D2E">
      <w:pPr>
        <w:pStyle w:val="ConsPlusNormal0"/>
        <w:jc w:val="both"/>
      </w:pPr>
    </w:p>
    <w:p w14:paraId="2321AE9C" w14:textId="77777777" w:rsidR="00830D2E" w:rsidRDefault="008E6759">
      <w:pPr>
        <w:pStyle w:val="ConsPlusNormal0"/>
        <w:jc w:val="right"/>
        <w:outlineLvl w:val="1"/>
      </w:pPr>
      <w:bookmarkStart w:id="3" w:name="P197"/>
      <w:bookmarkEnd w:id="3"/>
      <w:r>
        <w:t>Приложение N 3</w:t>
      </w:r>
    </w:p>
    <w:p w14:paraId="5E34511E" w14:textId="77777777" w:rsidR="00830D2E" w:rsidRDefault="008E6759">
      <w:pPr>
        <w:pStyle w:val="ConsPlusNormal0"/>
        <w:jc w:val="right"/>
      </w:pPr>
      <w:r>
        <w:t>к Порядку комплектования</w:t>
      </w:r>
    </w:p>
    <w:p w14:paraId="1818D074" w14:textId="77777777" w:rsidR="00830D2E" w:rsidRDefault="008E6759">
      <w:pPr>
        <w:pStyle w:val="ConsPlusNormal0"/>
        <w:jc w:val="right"/>
      </w:pPr>
      <w:r>
        <w:t>частных образовательных</w:t>
      </w:r>
    </w:p>
    <w:p w14:paraId="0B01C2D8" w14:textId="77777777" w:rsidR="00830D2E" w:rsidRDefault="008E6759">
      <w:pPr>
        <w:pStyle w:val="ConsPlusNormal0"/>
        <w:jc w:val="right"/>
      </w:pPr>
      <w:r>
        <w:t>учреждений ОАО "РЖД"</w:t>
      </w:r>
    </w:p>
    <w:p w14:paraId="5D9C7DA2" w14:textId="77777777" w:rsidR="00830D2E" w:rsidRDefault="00830D2E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191"/>
        <w:gridCol w:w="850"/>
        <w:gridCol w:w="297"/>
        <w:gridCol w:w="723"/>
        <w:gridCol w:w="662"/>
        <w:gridCol w:w="1219"/>
        <w:gridCol w:w="816"/>
        <w:gridCol w:w="504"/>
        <w:gridCol w:w="941"/>
        <w:gridCol w:w="1276"/>
      </w:tblGrid>
      <w:tr w:rsidR="00830D2E" w14:paraId="32173099" w14:textId="77777777">
        <w:tc>
          <w:tcPr>
            <w:tcW w:w="90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78C8D49" w14:textId="77777777" w:rsidR="00830D2E" w:rsidRDefault="008E6759">
            <w:pPr>
              <w:pStyle w:val="ConsPlusNormal0"/>
              <w:jc w:val="center"/>
            </w:pPr>
            <w:r>
              <w:t>ЖУРНАЛ</w:t>
            </w:r>
          </w:p>
          <w:p w14:paraId="461516C4" w14:textId="77777777" w:rsidR="00830D2E" w:rsidRDefault="008E6759">
            <w:pPr>
              <w:pStyle w:val="ConsPlusNormal0"/>
              <w:jc w:val="center"/>
            </w:pPr>
            <w:r>
              <w:t>приема заявлений</w:t>
            </w:r>
          </w:p>
        </w:tc>
      </w:tr>
      <w:tr w:rsidR="00830D2E" w14:paraId="114551F3" w14:textId="77777777">
        <w:tblPrEx>
          <w:tblBorders>
            <w:insideV w:val="nil"/>
          </w:tblBorders>
        </w:tblPrEx>
        <w:tc>
          <w:tcPr>
            <w:tcW w:w="2900" w:type="dxa"/>
            <w:gridSpan w:val="4"/>
            <w:tcBorders>
              <w:top w:val="nil"/>
              <w:bottom w:val="nil"/>
            </w:tcBorders>
          </w:tcPr>
          <w:p w14:paraId="3EB03DCA" w14:textId="77777777" w:rsidR="00830D2E" w:rsidRDefault="008E6759">
            <w:pPr>
              <w:pStyle w:val="ConsPlusNormal0"/>
              <w:jc w:val="right"/>
            </w:pPr>
            <w:r>
              <w:t>в</w:t>
            </w:r>
          </w:p>
        </w:tc>
        <w:tc>
          <w:tcPr>
            <w:tcW w:w="3420" w:type="dxa"/>
            <w:gridSpan w:val="4"/>
            <w:tcBorders>
              <w:top w:val="nil"/>
            </w:tcBorders>
          </w:tcPr>
          <w:p w14:paraId="0A3F50EB" w14:textId="77777777" w:rsidR="00830D2E" w:rsidRDefault="00830D2E">
            <w:pPr>
              <w:pStyle w:val="ConsPlusNormal0"/>
            </w:pPr>
          </w:p>
        </w:tc>
        <w:tc>
          <w:tcPr>
            <w:tcW w:w="2721" w:type="dxa"/>
            <w:gridSpan w:val="3"/>
            <w:tcBorders>
              <w:top w:val="nil"/>
              <w:bottom w:val="nil"/>
            </w:tcBorders>
          </w:tcPr>
          <w:p w14:paraId="3A0FF561" w14:textId="77777777" w:rsidR="00830D2E" w:rsidRDefault="00830D2E">
            <w:pPr>
              <w:pStyle w:val="ConsPlusNormal0"/>
            </w:pPr>
          </w:p>
        </w:tc>
      </w:tr>
      <w:tr w:rsidR="00830D2E" w14:paraId="4DB377E1" w14:textId="77777777">
        <w:tblPrEx>
          <w:tblBorders>
            <w:insideH w:val="single" w:sz="4" w:space="0" w:color="auto"/>
            <w:insideV w:val="nil"/>
          </w:tblBorders>
        </w:tblPrEx>
        <w:tc>
          <w:tcPr>
            <w:tcW w:w="2900" w:type="dxa"/>
            <w:gridSpan w:val="4"/>
            <w:tcBorders>
              <w:top w:val="nil"/>
            </w:tcBorders>
          </w:tcPr>
          <w:p w14:paraId="2B65843C" w14:textId="77777777" w:rsidR="00830D2E" w:rsidRDefault="00830D2E">
            <w:pPr>
              <w:pStyle w:val="ConsPlusNormal0"/>
            </w:pPr>
          </w:p>
        </w:tc>
        <w:tc>
          <w:tcPr>
            <w:tcW w:w="3420" w:type="dxa"/>
            <w:gridSpan w:val="4"/>
          </w:tcPr>
          <w:p w14:paraId="708ECB09" w14:textId="77777777" w:rsidR="00830D2E" w:rsidRDefault="008E6759">
            <w:pPr>
              <w:pStyle w:val="ConsPlusNormal0"/>
              <w:jc w:val="center"/>
            </w:pPr>
            <w:r>
              <w:rPr>
                <w:vertAlign w:val="superscript"/>
              </w:rPr>
              <w:t>(полное наименование учреждения)</w:t>
            </w:r>
          </w:p>
        </w:tc>
        <w:tc>
          <w:tcPr>
            <w:tcW w:w="2721" w:type="dxa"/>
            <w:gridSpan w:val="3"/>
            <w:tcBorders>
              <w:top w:val="nil"/>
            </w:tcBorders>
          </w:tcPr>
          <w:p w14:paraId="310FFEEC" w14:textId="77777777" w:rsidR="00830D2E" w:rsidRDefault="00830D2E">
            <w:pPr>
              <w:pStyle w:val="ConsPlusNormal0"/>
            </w:pPr>
          </w:p>
        </w:tc>
      </w:tr>
      <w:tr w:rsidR="00830D2E" w14:paraId="37FD31E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  <w:vMerge w:val="restart"/>
          </w:tcPr>
          <w:p w14:paraId="790ACBE6" w14:textId="77777777" w:rsidR="00830D2E" w:rsidRDefault="008E6759">
            <w:pPr>
              <w:pStyle w:val="ConsPlusNormal0"/>
              <w:jc w:val="center"/>
            </w:pPr>
            <w:r>
              <w:t>N</w:t>
            </w:r>
          </w:p>
          <w:p w14:paraId="2E3D3C9A" w14:textId="77777777" w:rsidR="00830D2E" w:rsidRDefault="008E675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191" w:type="dxa"/>
            <w:vMerge w:val="restart"/>
          </w:tcPr>
          <w:p w14:paraId="7E4AB822" w14:textId="77777777" w:rsidR="00830D2E" w:rsidRDefault="008E6759">
            <w:pPr>
              <w:pStyle w:val="ConsPlusNormal0"/>
              <w:jc w:val="center"/>
            </w:pPr>
            <w:r>
              <w:t>Фамилия,</w:t>
            </w:r>
          </w:p>
          <w:p w14:paraId="1386E88A" w14:textId="77777777" w:rsidR="00830D2E" w:rsidRDefault="008E6759">
            <w:pPr>
              <w:pStyle w:val="ConsPlusNormal0"/>
              <w:jc w:val="center"/>
            </w:pPr>
            <w:r>
              <w:t>имя</w:t>
            </w:r>
          </w:p>
          <w:p w14:paraId="3993B719" w14:textId="77777777" w:rsidR="00830D2E" w:rsidRDefault="008E6759">
            <w:pPr>
              <w:pStyle w:val="ConsPlusNormal0"/>
              <w:jc w:val="center"/>
            </w:pPr>
            <w:r>
              <w:t>ребенка,</w:t>
            </w:r>
          </w:p>
          <w:p w14:paraId="72E40010" w14:textId="77777777" w:rsidR="00830D2E" w:rsidRDefault="008E6759">
            <w:pPr>
              <w:pStyle w:val="ConsPlusNormal0"/>
              <w:jc w:val="center"/>
            </w:pPr>
            <w:r>
              <w:t>дата</w:t>
            </w:r>
          </w:p>
          <w:p w14:paraId="2FE358AE" w14:textId="77777777" w:rsidR="00830D2E" w:rsidRDefault="008E6759">
            <w:pPr>
              <w:pStyle w:val="ConsPlusNormal0"/>
              <w:jc w:val="center"/>
            </w:pPr>
            <w:r>
              <w:t>рождения</w:t>
            </w:r>
          </w:p>
        </w:tc>
        <w:tc>
          <w:tcPr>
            <w:tcW w:w="1870" w:type="dxa"/>
            <w:gridSpan w:val="3"/>
            <w:vAlign w:val="center"/>
          </w:tcPr>
          <w:p w14:paraId="3FCDD038" w14:textId="77777777" w:rsidR="00830D2E" w:rsidRDefault="008E6759">
            <w:pPr>
              <w:pStyle w:val="ConsPlusNormal0"/>
              <w:jc w:val="center"/>
            </w:pPr>
            <w:r>
              <w:t>Ф.И.О., место работы, должность родителей (законных представителей), телефон</w:t>
            </w:r>
          </w:p>
        </w:tc>
        <w:tc>
          <w:tcPr>
            <w:tcW w:w="1881" w:type="dxa"/>
            <w:gridSpan w:val="2"/>
          </w:tcPr>
          <w:p w14:paraId="55B9D959" w14:textId="77777777" w:rsidR="00830D2E" w:rsidRDefault="008E6759">
            <w:pPr>
              <w:pStyle w:val="ConsPlusNormal0"/>
              <w:jc w:val="center"/>
            </w:pPr>
            <w:r>
              <w:t>Регистрация</w:t>
            </w:r>
          </w:p>
          <w:p w14:paraId="55D3FF7A" w14:textId="77777777" w:rsidR="00830D2E" w:rsidRDefault="008E6759">
            <w:pPr>
              <w:pStyle w:val="ConsPlusNormal0"/>
              <w:jc w:val="center"/>
            </w:pPr>
            <w:r>
              <w:t>заявления</w:t>
            </w:r>
          </w:p>
        </w:tc>
        <w:tc>
          <w:tcPr>
            <w:tcW w:w="1320" w:type="dxa"/>
            <w:gridSpan w:val="2"/>
            <w:vMerge w:val="restart"/>
          </w:tcPr>
          <w:p w14:paraId="40FCC47C" w14:textId="77777777" w:rsidR="00830D2E" w:rsidRDefault="008E6759">
            <w:pPr>
              <w:pStyle w:val="ConsPlusNormal0"/>
              <w:jc w:val="center"/>
            </w:pPr>
            <w:r>
              <w:t>Дата, N протокола о зачислении</w:t>
            </w:r>
          </w:p>
        </w:tc>
        <w:tc>
          <w:tcPr>
            <w:tcW w:w="941" w:type="dxa"/>
            <w:vMerge w:val="restart"/>
          </w:tcPr>
          <w:p w14:paraId="3C0AA8BB" w14:textId="77777777" w:rsidR="00830D2E" w:rsidRDefault="008E6759">
            <w:pPr>
              <w:pStyle w:val="ConsPlusNormal0"/>
              <w:jc w:val="center"/>
            </w:pPr>
            <w:r>
              <w:t>Дата, N направления</w:t>
            </w:r>
          </w:p>
        </w:tc>
        <w:tc>
          <w:tcPr>
            <w:tcW w:w="1276" w:type="dxa"/>
            <w:vMerge w:val="restart"/>
          </w:tcPr>
          <w:p w14:paraId="7FF7E60C" w14:textId="77777777" w:rsidR="00830D2E" w:rsidRDefault="008E6759">
            <w:pPr>
              <w:pStyle w:val="ConsPlusNormal0"/>
              <w:jc w:val="center"/>
            </w:pPr>
            <w:r>
              <w:t>Дата</w:t>
            </w:r>
          </w:p>
          <w:p w14:paraId="64414B93" w14:textId="77777777" w:rsidR="00830D2E" w:rsidRDefault="008E6759">
            <w:pPr>
              <w:pStyle w:val="ConsPlusNormal0"/>
              <w:jc w:val="center"/>
            </w:pPr>
            <w:r>
              <w:t>поступления в учреждение (или отзыва заявления)</w:t>
            </w:r>
          </w:p>
        </w:tc>
      </w:tr>
      <w:tr w:rsidR="00830D2E" w14:paraId="53BC54C2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2" w:type="dxa"/>
            <w:vMerge/>
          </w:tcPr>
          <w:p w14:paraId="07711DAE" w14:textId="77777777" w:rsidR="00830D2E" w:rsidRDefault="00830D2E">
            <w:pPr>
              <w:pStyle w:val="ConsPlusNormal0"/>
            </w:pPr>
          </w:p>
        </w:tc>
        <w:tc>
          <w:tcPr>
            <w:tcW w:w="1191" w:type="dxa"/>
            <w:vMerge/>
          </w:tcPr>
          <w:p w14:paraId="198C41C1" w14:textId="77777777" w:rsidR="00830D2E" w:rsidRDefault="00830D2E">
            <w:pPr>
              <w:pStyle w:val="ConsPlusNormal0"/>
            </w:pPr>
          </w:p>
        </w:tc>
        <w:tc>
          <w:tcPr>
            <w:tcW w:w="850" w:type="dxa"/>
          </w:tcPr>
          <w:p w14:paraId="34C33CAA" w14:textId="77777777" w:rsidR="00830D2E" w:rsidRDefault="008E6759">
            <w:pPr>
              <w:pStyle w:val="ConsPlusNormal0"/>
              <w:jc w:val="center"/>
            </w:pPr>
            <w:r>
              <w:t>мать</w:t>
            </w:r>
          </w:p>
        </w:tc>
        <w:tc>
          <w:tcPr>
            <w:tcW w:w="1020" w:type="dxa"/>
            <w:gridSpan w:val="2"/>
          </w:tcPr>
          <w:p w14:paraId="40FB1E66" w14:textId="77777777" w:rsidR="00830D2E" w:rsidRDefault="008E6759">
            <w:pPr>
              <w:pStyle w:val="ConsPlusNormal0"/>
              <w:jc w:val="center"/>
            </w:pPr>
            <w:r>
              <w:t>отец</w:t>
            </w:r>
          </w:p>
        </w:tc>
        <w:tc>
          <w:tcPr>
            <w:tcW w:w="662" w:type="dxa"/>
          </w:tcPr>
          <w:p w14:paraId="7CCA0452" w14:textId="77777777" w:rsidR="00830D2E" w:rsidRDefault="008E6759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219" w:type="dxa"/>
            <w:vAlign w:val="bottom"/>
          </w:tcPr>
          <w:p w14:paraId="6D14B2C0" w14:textId="77777777" w:rsidR="00830D2E" w:rsidRDefault="008E6759">
            <w:pPr>
              <w:pStyle w:val="ConsPlusNormal0"/>
              <w:jc w:val="center"/>
            </w:pPr>
            <w:r>
              <w:t>подпись</w:t>
            </w:r>
          </w:p>
          <w:p w14:paraId="4E1A5E6B" w14:textId="77777777" w:rsidR="00830D2E" w:rsidRDefault="008E6759">
            <w:pPr>
              <w:pStyle w:val="ConsPlusNormal0"/>
              <w:jc w:val="center"/>
            </w:pPr>
            <w:r>
              <w:t>родителя</w:t>
            </w:r>
          </w:p>
        </w:tc>
        <w:tc>
          <w:tcPr>
            <w:tcW w:w="1320" w:type="dxa"/>
            <w:gridSpan w:val="2"/>
            <w:vMerge/>
          </w:tcPr>
          <w:p w14:paraId="64A513A6" w14:textId="77777777" w:rsidR="00830D2E" w:rsidRDefault="00830D2E">
            <w:pPr>
              <w:pStyle w:val="ConsPlusNormal0"/>
            </w:pPr>
          </w:p>
        </w:tc>
        <w:tc>
          <w:tcPr>
            <w:tcW w:w="941" w:type="dxa"/>
            <w:vMerge/>
          </w:tcPr>
          <w:p w14:paraId="2BEFACE9" w14:textId="77777777" w:rsidR="00830D2E" w:rsidRDefault="00830D2E">
            <w:pPr>
              <w:pStyle w:val="ConsPlusNormal0"/>
            </w:pPr>
          </w:p>
        </w:tc>
        <w:tc>
          <w:tcPr>
            <w:tcW w:w="1276" w:type="dxa"/>
            <w:vMerge/>
          </w:tcPr>
          <w:p w14:paraId="24C925D0" w14:textId="77777777" w:rsidR="00830D2E" w:rsidRDefault="00830D2E">
            <w:pPr>
              <w:pStyle w:val="ConsPlusNormal0"/>
            </w:pPr>
          </w:p>
        </w:tc>
      </w:tr>
    </w:tbl>
    <w:p w14:paraId="7B0C7927" w14:textId="77777777" w:rsidR="00830D2E" w:rsidRDefault="00830D2E">
      <w:pPr>
        <w:pStyle w:val="ConsPlusNormal0"/>
        <w:jc w:val="both"/>
      </w:pPr>
    </w:p>
    <w:p w14:paraId="2890D5D7" w14:textId="77777777" w:rsidR="00830D2E" w:rsidRDefault="00830D2E">
      <w:pPr>
        <w:pStyle w:val="ConsPlusNormal0"/>
        <w:jc w:val="both"/>
      </w:pPr>
    </w:p>
    <w:p w14:paraId="57685892" w14:textId="77777777" w:rsidR="00830D2E" w:rsidRDefault="00830D2E">
      <w:pPr>
        <w:pStyle w:val="ConsPlusNormal0"/>
        <w:jc w:val="both"/>
      </w:pPr>
    </w:p>
    <w:p w14:paraId="591AAD1B" w14:textId="77777777" w:rsidR="00830D2E" w:rsidRDefault="008E6759">
      <w:pPr>
        <w:pStyle w:val="ConsPlusNormal0"/>
        <w:jc w:val="right"/>
        <w:outlineLvl w:val="1"/>
      </w:pPr>
      <w:bookmarkStart w:id="4" w:name="P232"/>
      <w:bookmarkEnd w:id="4"/>
      <w:r>
        <w:t>Приложение N 4</w:t>
      </w:r>
    </w:p>
    <w:p w14:paraId="6F6FDD5E" w14:textId="77777777" w:rsidR="00830D2E" w:rsidRDefault="008E6759">
      <w:pPr>
        <w:pStyle w:val="ConsPlusNormal0"/>
        <w:jc w:val="right"/>
      </w:pPr>
      <w:r>
        <w:t>к Порядку комплектования</w:t>
      </w:r>
    </w:p>
    <w:p w14:paraId="318C42F4" w14:textId="77777777" w:rsidR="00830D2E" w:rsidRDefault="008E6759">
      <w:pPr>
        <w:pStyle w:val="ConsPlusNormal0"/>
        <w:jc w:val="right"/>
      </w:pPr>
      <w:r>
        <w:t>частных образовательных</w:t>
      </w:r>
    </w:p>
    <w:p w14:paraId="6CF16261" w14:textId="77777777" w:rsidR="00830D2E" w:rsidRDefault="008E6759">
      <w:pPr>
        <w:pStyle w:val="ConsPlusNormal0"/>
        <w:jc w:val="right"/>
      </w:pPr>
      <w:r>
        <w:t>учреждений ОАО "РЖД"</w:t>
      </w:r>
    </w:p>
    <w:p w14:paraId="035817FB" w14:textId="77777777" w:rsidR="00830D2E" w:rsidRDefault="00830D2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9"/>
        <w:gridCol w:w="489"/>
        <w:gridCol w:w="1049"/>
        <w:gridCol w:w="740"/>
        <w:gridCol w:w="312"/>
        <w:gridCol w:w="220"/>
        <w:gridCol w:w="1551"/>
        <w:gridCol w:w="1240"/>
        <w:gridCol w:w="550"/>
        <w:gridCol w:w="2461"/>
      </w:tblGrid>
      <w:tr w:rsidR="00830D2E" w14:paraId="46724411" w14:textId="77777777">
        <w:tc>
          <w:tcPr>
            <w:tcW w:w="90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9CABA8" w14:textId="77777777" w:rsidR="00830D2E" w:rsidRDefault="008E6759">
            <w:pPr>
              <w:pStyle w:val="ConsPlusNormal0"/>
              <w:jc w:val="center"/>
            </w:pPr>
            <w:r>
              <w:t>Открытое акционерное общество "Российские железные дороги"</w:t>
            </w:r>
          </w:p>
        </w:tc>
      </w:tr>
      <w:tr w:rsidR="00830D2E" w14:paraId="3FED72AC" w14:textId="77777777">
        <w:tc>
          <w:tcPr>
            <w:tcW w:w="48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AA1991" w14:textId="77777777" w:rsidR="00830D2E" w:rsidRDefault="00830D2E">
            <w:pPr>
              <w:pStyle w:val="ConsPlusNormal0"/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39DE7" w14:textId="77777777" w:rsidR="00830D2E" w:rsidRDefault="00830D2E">
            <w:pPr>
              <w:pStyle w:val="ConsPlusNormal0"/>
            </w:pPr>
          </w:p>
        </w:tc>
      </w:tr>
      <w:tr w:rsidR="00830D2E" w14:paraId="6E436944" w14:textId="77777777">
        <w:tc>
          <w:tcPr>
            <w:tcW w:w="48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54FC77" w14:textId="77777777" w:rsidR="00830D2E" w:rsidRDefault="00830D2E">
            <w:pPr>
              <w:pStyle w:val="ConsPlusNormal0"/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61BC0" w14:textId="77777777" w:rsidR="00830D2E" w:rsidRDefault="008E6759">
            <w:pPr>
              <w:pStyle w:val="ConsPlusNormal0"/>
              <w:jc w:val="both"/>
            </w:pPr>
            <w:r>
              <w:t>железная дорога - филиал ОАО "РЖД"</w:t>
            </w:r>
          </w:p>
        </w:tc>
      </w:tr>
      <w:tr w:rsidR="00830D2E" w14:paraId="118D7E46" w14:textId="77777777">
        <w:tc>
          <w:tcPr>
            <w:tcW w:w="90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2A51B6" w14:textId="77777777" w:rsidR="00830D2E" w:rsidRDefault="00830D2E">
            <w:pPr>
              <w:pStyle w:val="ConsPlusNormal0"/>
            </w:pPr>
          </w:p>
        </w:tc>
      </w:tr>
      <w:tr w:rsidR="00830D2E" w14:paraId="24EB07AB" w14:textId="77777777">
        <w:tc>
          <w:tcPr>
            <w:tcW w:w="90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31FE05" w14:textId="77777777" w:rsidR="00830D2E" w:rsidRDefault="008E6759">
            <w:pPr>
              <w:pStyle w:val="ConsPlusNormal0"/>
              <w:jc w:val="center"/>
            </w:pPr>
            <w:r>
              <w:rPr>
                <w:b/>
              </w:rPr>
              <w:t>НАПРАВЛЕНИЕ</w:t>
            </w:r>
          </w:p>
        </w:tc>
      </w:tr>
      <w:tr w:rsidR="00830D2E" w14:paraId="6698F143" w14:textId="77777777">
        <w:tc>
          <w:tcPr>
            <w:tcW w:w="90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91FCB7" w14:textId="77777777" w:rsidR="00830D2E" w:rsidRDefault="00830D2E">
            <w:pPr>
              <w:pStyle w:val="ConsPlusNormal0"/>
            </w:pPr>
          </w:p>
        </w:tc>
      </w:tr>
      <w:tr w:rsidR="00830D2E" w14:paraId="23DF0E1A" w14:textId="77777777">
        <w:tc>
          <w:tcPr>
            <w:tcW w:w="90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6C900D" w14:textId="77777777" w:rsidR="00830D2E" w:rsidRDefault="008E6759">
            <w:pPr>
              <w:pStyle w:val="ConsPlusNormal0"/>
            </w:pPr>
            <w:r>
              <w:t>от "__"__________ 20__ г. N____________</w:t>
            </w:r>
          </w:p>
        </w:tc>
      </w:tr>
      <w:tr w:rsidR="00830D2E" w14:paraId="2600D348" w14:textId="77777777">
        <w:tc>
          <w:tcPr>
            <w:tcW w:w="30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2CCAF2" w14:textId="77777777" w:rsidR="00830D2E" w:rsidRDefault="008E6759">
            <w:pPr>
              <w:pStyle w:val="ConsPlusNormal0"/>
            </w:pPr>
            <w:r>
              <w:t>Принять ребенка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2750A" w14:textId="77777777" w:rsidR="00830D2E" w:rsidRDefault="00830D2E">
            <w:pPr>
              <w:pStyle w:val="ConsPlusNormal0"/>
            </w:pPr>
          </w:p>
        </w:tc>
      </w:tr>
      <w:tr w:rsidR="00830D2E" w14:paraId="3FFCF480" w14:textId="77777777">
        <w:tc>
          <w:tcPr>
            <w:tcW w:w="30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B6320C" w14:textId="77777777" w:rsidR="00830D2E" w:rsidRDefault="00830D2E">
            <w:pPr>
              <w:pStyle w:val="ConsPlusNormal0"/>
            </w:pPr>
          </w:p>
        </w:tc>
        <w:tc>
          <w:tcPr>
            <w:tcW w:w="60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AB560" w14:textId="77777777" w:rsidR="00830D2E" w:rsidRDefault="008E6759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830D2E" w14:paraId="587F9F3C" w14:textId="77777777">
        <w:tc>
          <w:tcPr>
            <w:tcW w:w="30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C970F" w14:textId="77777777" w:rsidR="00830D2E" w:rsidRDefault="008E6759">
            <w:pPr>
              <w:pStyle w:val="ConsPlusNormal0"/>
            </w:pPr>
            <w:r>
              <w:t>Дата рождения ребенка</w:t>
            </w:r>
          </w:p>
        </w:tc>
        <w:tc>
          <w:tcPr>
            <w:tcW w:w="60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BFC02" w14:textId="77777777" w:rsidR="00830D2E" w:rsidRDefault="00830D2E">
            <w:pPr>
              <w:pStyle w:val="ConsPlusNormal0"/>
            </w:pPr>
          </w:p>
        </w:tc>
      </w:tr>
      <w:tr w:rsidR="00830D2E" w14:paraId="7AC72C1D" w14:textId="77777777"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C97B7" w14:textId="77777777" w:rsidR="00830D2E" w:rsidRDefault="008E6759">
            <w:pPr>
              <w:pStyle w:val="ConsPlusNormal0"/>
            </w:pPr>
            <w:r>
              <w:t>Домашний адрес</w:t>
            </w:r>
          </w:p>
        </w:tc>
        <w:tc>
          <w:tcPr>
            <w:tcW w:w="70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515EF" w14:textId="77777777" w:rsidR="00830D2E" w:rsidRDefault="00830D2E">
            <w:pPr>
              <w:pStyle w:val="ConsPlusNormal0"/>
            </w:pPr>
          </w:p>
        </w:tc>
      </w:tr>
      <w:tr w:rsidR="00830D2E" w14:paraId="4B355375" w14:textId="77777777">
        <w:tc>
          <w:tcPr>
            <w:tcW w:w="90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60E0" w14:textId="77777777" w:rsidR="00830D2E" w:rsidRDefault="00830D2E">
            <w:pPr>
              <w:pStyle w:val="ConsPlusNormal0"/>
            </w:pPr>
          </w:p>
        </w:tc>
      </w:tr>
      <w:tr w:rsidR="00830D2E" w14:paraId="6E1A21FA" w14:textId="77777777">
        <w:tblPrEx>
          <w:tblBorders>
            <w:insideH w:val="single" w:sz="4" w:space="0" w:color="auto"/>
          </w:tblBorders>
        </w:tblPrEx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F806D" w14:textId="77777777" w:rsidR="00830D2E" w:rsidRDefault="008E6759">
            <w:pPr>
              <w:pStyle w:val="ConsPlusNormal0"/>
            </w:pPr>
            <w:r>
              <w:lastRenderedPageBreak/>
              <w:t>Отец</w:t>
            </w:r>
          </w:p>
        </w:tc>
        <w:tc>
          <w:tcPr>
            <w:tcW w:w="81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EB608" w14:textId="77777777" w:rsidR="00830D2E" w:rsidRDefault="00830D2E">
            <w:pPr>
              <w:pStyle w:val="ConsPlusNormal0"/>
            </w:pPr>
          </w:p>
        </w:tc>
      </w:tr>
      <w:tr w:rsidR="00830D2E" w14:paraId="1BA4818E" w14:textId="77777777"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66230" w14:textId="77777777" w:rsidR="00830D2E" w:rsidRDefault="00830D2E">
            <w:pPr>
              <w:pStyle w:val="ConsPlusNormal0"/>
            </w:pPr>
          </w:p>
        </w:tc>
        <w:tc>
          <w:tcPr>
            <w:tcW w:w="81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1BAB5" w14:textId="77777777" w:rsidR="00830D2E" w:rsidRDefault="008E6759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830D2E" w14:paraId="61C8BA65" w14:textId="77777777"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E939" w14:textId="77777777" w:rsidR="00830D2E" w:rsidRDefault="008E6759">
            <w:pPr>
              <w:pStyle w:val="ConsPlusNormal0"/>
            </w:pPr>
            <w:r>
              <w:t>Мать</w:t>
            </w:r>
          </w:p>
        </w:tc>
        <w:tc>
          <w:tcPr>
            <w:tcW w:w="81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1F1DE" w14:textId="77777777" w:rsidR="00830D2E" w:rsidRDefault="00830D2E">
            <w:pPr>
              <w:pStyle w:val="ConsPlusNormal0"/>
            </w:pPr>
          </w:p>
        </w:tc>
      </w:tr>
      <w:tr w:rsidR="00830D2E" w14:paraId="496B9564" w14:textId="77777777"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3B258" w14:textId="77777777" w:rsidR="00830D2E" w:rsidRDefault="00830D2E">
            <w:pPr>
              <w:pStyle w:val="ConsPlusNormal0"/>
            </w:pPr>
          </w:p>
        </w:tc>
        <w:tc>
          <w:tcPr>
            <w:tcW w:w="81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DCB42" w14:textId="77777777" w:rsidR="00830D2E" w:rsidRDefault="008E6759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830D2E" w14:paraId="24D3B631" w14:textId="77777777"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F052E" w14:textId="77777777" w:rsidR="00830D2E" w:rsidRDefault="008E6759">
            <w:pPr>
              <w:pStyle w:val="ConsPlusNormal0"/>
            </w:pPr>
            <w:r>
              <w:t>В</w:t>
            </w:r>
          </w:p>
        </w:tc>
        <w:tc>
          <w:tcPr>
            <w:tcW w:w="86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6861C" w14:textId="77777777" w:rsidR="00830D2E" w:rsidRDefault="00830D2E">
            <w:pPr>
              <w:pStyle w:val="ConsPlusNormal0"/>
            </w:pPr>
          </w:p>
        </w:tc>
      </w:tr>
      <w:tr w:rsidR="00830D2E" w14:paraId="43E73B51" w14:textId="77777777"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69013D5B" w14:textId="77777777" w:rsidR="00830D2E" w:rsidRDefault="00830D2E">
            <w:pPr>
              <w:pStyle w:val="ConsPlusNormal0"/>
            </w:pPr>
          </w:p>
        </w:tc>
        <w:tc>
          <w:tcPr>
            <w:tcW w:w="861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BB7CE" w14:textId="77777777" w:rsidR="00830D2E" w:rsidRDefault="008E6759">
            <w:pPr>
              <w:pStyle w:val="ConsPlusNormal0"/>
              <w:jc w:val="center"/>
            </w:pPr>
            <w:r>
              <w:t>(полное наименование учреждения)</w:t>
            </w:r>
          </w:p>
        </w:tc>
      </w:tr>
      <w:tr w:rsidR="00830D2E" w14:paraId="704F57FD" w14:textId="77777777">
        <w:tc>
          <w:tcPr>
            <w:tcW w:w="3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DB7868" w14:textId="77777777" w:rsidR="00830D2E" w:rsidRDefault="008E6759">
            <w:pPr>
              <w:pStyle w:val="ConsPlusNormal0"/>
            </w:pPr>
            <w:r>
              <w:t>Председатель комиссии по комплектованию частных образовательных учреждений ОАО "РЖД"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6E96D" w14:textId="77777777" w:rsidR="00830D2E" w:rsidRDefault="00830D2E">
            <w:pPr>
              <w:pStyle w:val="ConsPlusNormal0"/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C55C48D" w14:textId="77777777" w:rsidR="00830D2E" w:rsidRDefault="00830D2E">
            <w:pPr>
              <w:pStyle w:val="ConsPlusNormal0"/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239C7" w14:textId="77777777" w:rsidR="00830D2E" w:rsidRDefault="00830D2E">
            <w:pPr>
              <w:pStyle w:val="ConsPlusNormal0"/>
            </w:pPr>
          </w:p>
        </w:tc>
      </w:tr>
      <w:tr w:rsidR="00830D2E" w14:paraId="094591BA" w14:textId="77777777">
        <w:tc>
          <w:tcPr>
            <w:tcW w:w="2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EF76CD" w14:textId="77777777" w:rsidR="00830D2E" w:rsidRDefault="008E6759">
            <w:pPr>
              <w:pStyle w:val="ConsPlusNormal0"/>
            </w:pPr>
            <w:r>
              <w:t>МП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D73E9" w14:textId="77777777" w:rsidR="00830D2E" w:rsidRDefault="00830D2E">
            <w:pPr>
              <w:pStyle w:val="ConsPlusNormal0"/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47887" w14:textId="77777777" w:rsidR="00830D2E" w:rsidRDefault="008E675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DD0A66F" w14:textId="77777777" w:rsidR="00830D2E" w:rsidRDefault="00830D2E">
            <w:pPr>
              <w:pStyle w:val="ConsPlusNormal0"/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DF6E5" w14:textId="77777777" w:rsidR="00830D2E" w:rsidRDefault="008E6759">
            <w:pPr>
              <w:pStyle w:val="ConsPlusNormal0"/>
              <w:jc w:val="center"/>
            </w:pPr>
            <w:r>
              <w:t>(ФИО)</w:t>
            </w:r>
          </w:p>
        </w:tc>
      </w:tr>
    </w:tbl>
    <w:p w14:paraId="4CF43A93" w14:textId="77777777" w:rsidR="00830D2E" w:rsidRDefault="00830D2E">
      <w:pPr>
        <w:pStyle w:val="ConsPlusNormal0"/>
        <w:jc w:val="both"/>
      </w:pPr>
    </w:p>
    <w:p w14:paraId="50780779" w14:textId="77777777" w:rsidR="00830D2E" w:rsidRDefault="00830D2E">
      <w:pPr>
        <w:pStyle w:val="ConsPlusNormal0"/>
        <w:jc w:val="both"/>
      </w:pPr>
    </w:p>
    <w:p w14:paraId="27C38047" w14:textId="77777777" w:rsidR="00830D2E" w:rsidRDefault="00830D2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30D2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BC09" w14:textId="77777777" w:rsidR="00000000" w:rsidRDefault="008E6759">
      <w:r>
        <w:separator/>
      </w:r>
    </w:p>
  </w:endnote>
  <w:endnote w:type="continuationSeparator" w:id="0">
    <w:p w14:paraId="19180BD5" w14:textId="77777777" w:rsidR="00000000" w:rsidRDefault="008E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9561" w14:textId="77777777" w:rsidR="00830D2E" w:rsidRDefault="00830D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30D2E" w14:paraId="45BED68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EA2A891" w14:textId="77777777" w:rsidR="00830D2E" w:rsidRDefault="008E67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129A61B" w14:textId="77777777" w:rsidR="00830D2E" w:rsidRDefault="008E67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5D63512" w14:textId="77777777" w:rsidR="00830D2E" w:rsidRDefault="008E67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5388422" w14:textId="77777777" w:rsidR="00830D2E" w:rsidRDefault="008E675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A71E" w14:textId="77777777" w:rsidR="00830D2E" w:rsidRDefault="00830D2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30D2E" w14:paraId="272873E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BEBE53F" w14:textId="77777777" w:rsidR="00830D2E" w:rsidRDefault="008E67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3C64FF7" w14:textId="77777777" w:rsidR="00830D2E" w:rsidRDefault="008E67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9F6ABC5" w14:textId="77777777" w:rsidR="00830D2E" w:rsidRDefault="008E67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5F3BF8F" w14:textId="77777777" w:rsidR="00830D2E" w:rsidRDefault="008E675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FBF1" w14:textId="77777777" w:rsidR="00000000" w:rsidRDefault="008E6759">
      <w:r>
        <w:separator/>
      </w:r>
    </w:p>
  </w:footnote>
  <w:footnote w:type="continuationSeparator" w:id="0">
    <w:p w14:paraId="1447B2E1" w14:textId="77777777" w:rsidR="00000000" w:rsidRDefault="008E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30D2E" w14:paraId="263872B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6ECFD28" w14:textId="77777777" w:rsidR="00830D2E" w:rsidRDefault="008E67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30.04.2021 N 981/р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 xml:space="preserve">комплектования частных образовательных учреждений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О...</w:t>
          </w:r>
          <w:proofErr w:type="gramEnd"/>
        </w:p>
      </w:tc>
      <w:tc>
        <w:tcPr>
          <w:tcW w:w="2300" w:type="pct"/>
          <w:vAlign w:val="center"/>
        </w:tcPr>
        <w:p w14:paraId="0CB8BD07" w14:textId="77777777" w:rsidR="00830D2E" w:rsidRDefault="008E67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5E9485CE" w14:textId="77777777" w:rsidR="00830D2E" w:rsidRDefault="00830D2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2DE0EB3" w14:textId="77777777" w:rsidR="00830D2E" w:rsidRDefault="00830D2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30D2E" w14:paraId="477D366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8AC3F3C" w14:textId="77777777" w:rsidR="00830D2E" w:rsidRDefault="008E67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ОАО "РЖД" от 30.04.2021 </w:t>
          </w:r>
          <w:r>
            <w:rPr>
              <w:rFonts w:ascii="Tahoma" w:hAnsi="Tahoma" w:cs="Tahoma"/>
              <w:sz w:val="16"/>
              <w:szCs w:val="16"/>
            </w:rPr>
            <w:t>N 981/р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комплектования частных образовательных учреждений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О...</w:t>
          </w:r>
          <w:proofErr w:type="gramEnd"/>
        </w:p>
      </w:tc>
      <w:tc>
        <w:tcPr>
          <w:tcW w:w="2300" w:type="pct"/>
          <w:vAlign w:val="center"/>
        </w:tcPr>
        <w:p w14:paraId="7302A4E7" w14:textId="77777777" w:rsidR="00830D2E" w:rsidRDefault="008E67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299C7990" w14:textId="77777777" w:rsidR="00830D2E" w:rsidRDefault="00830D2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2F05DFB" w14:textId="77777777" w:rsidR="00830D2E" w:rsidRDefault="00830D2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2E"/>
    <w:rsid w:val="00830D2E"/>
    <w:rsid w:val="008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DB64"/>
  <w15:docId w15:val="{A70BFF11-78AE-4438-AC88-EEFA11E2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A45D2549526AF4C38F6822A0F275FB6C11B0BAFF7DC23F11295AEDB0881A70E4F0EFBFB26E65D0142CAC7BEE0FDA3B976AC323C4C5t452H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A45D2549526AF4C38F6822A0F275FB6C11B0B8F47BC83F11295AEDB0881A70E4F0EFBFB56E6FD0142CAC7BEE0FDA3B976AC323C4C5t452H" TargetMode="External"/><Relationship Id="rId17" Type="http://schemas.openxmlformats.org/officeDocument/2006/relationships/hyperlink" Target="consultantplus://offline/ref=A45D2549526AF4C38F6822A0F275FB6C11B0BDFB75CB3F11295AEDB0881A70E4F0EFBFB66966DB497CE37AB24A8F289662C321CCD9434F7Et05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5D2549526AF4C38F6822A0F275FB6C11B2B2F475CB3F11295AEDB0881A70E4F0EFBFB462328A0428E52FE310DA2D8960DD23tC57H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45D2549526AF4C38F6822A0F275FB6C11B1B8FC78CA3F11295AEDB0881A70E4F0EFBFB66966DB417EE37AB24A8F289662C321CCD9434F7Et056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45D2549526AF4C38F6822A0F275FB6C11BFBBF87ACD3F11295AEDB0881A70E4F0EFBFB46E6D8F1139BD23E20EC4259F7CDF21C6tC54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45D2549526AF4C38F6822A0F275FB6C11B1BEFC7FC23F11295AEDB0881A70E4F0EFBFB66966DB417EE37AB24A8F289662C321CCD9434F7Et056H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45D2549526AF4C38F6822A0F275FB6C11BFB8FA7EC23F11295AEDB0881A70E4E2EFE7BA6866C54075F62CE30CtD59H" TargetMode="External"/><Relationship Id="rId14" Type="http://schemas.openxmlformats.org/officeDocument/2006/relationships/hyperlink" Target="consultantplus://offline/ref=A45D2549526AF4C38F6822A0F275FB6C11B1BCFD79CD3F11295AEDB0881A70E4F0EFBFB26F6D8F1139BD23E20EC4259F7CDF21C6tC54H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2572</Words>
  <Characters>18267</Characters>
  <Application>Microsoft Office Word</Application>
  <DocSecurity>4</DocSecurity>
  <Lines>281</Lines>
  <Paragraphs>96</Paragraphs>
  <ScaleCrop>false</ScaleCrop>
  <Company>КонсультантПлюс Версия 4022.00.55</Company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ОАО "РЖД" от 30.04.2021 N 981/р
"Об утверждении Порядка комплектования частных образовательных учреждений ОАО "РЖД"
(Вместе с Порядком)</dc:title>
  <dc:creator>Волкова Марина Николаевна</dc:creator>
  <cp:lastModifiedBy>Волкова Марина Николаевна</cp:lastModifiedBy>
  <cp:revision>2</cp:revision>
  <dcterms:created xsi:type="dcterms:W3CDTF">2023-08-11T08:20:00Z</dcterms:created>
  <dcterms:modified xsi:type="dcterms:W3CDTF">2023-08-11T08:20:00Z</dcterms:modified>
</cp:coreProperties>
</file>